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030A" w14:textId="77777777" w:rsidR="00856F39" w:rsidRPr="00CD567D" w:rsidRDefault="00856F39" w:rsidP="2A060913">
      <w:pPr>
        <w:pBdr>
          <w:top w:val="single" w:sz="4" w:space="1" w:color="8DB3E2"/>
          <w:bottom w:val="single" w:sz="4" w:space="1" w:color="8DB3E2"/>
        </w:pBdr>
        <w:spacing w:after="120" w:line="240" w:lineRule="auto"/>
        <w:rPr>
          <w:b/>
          <w:bCs/>
          <w:sz w:val="28"/>
          <w:szCs w:val="28"/>
          <w:lang w:val="fr-FR"/>
        </w:rPr>
      </w:pPr>
      <w:r w:rsidRPr="00CD567D">
        <w:rPr>
          <w:b/>
          <w:bCs/>
          <w:sz w:val="28"/>
          <w:szCs w:val="28"/>
          <w:lang w:val="fr-FR"/>
        </w:rPr>
        <w:t>CASCADE Collaboration</w:t>
      </w:r>
    </w:p>
    <w:p w14:paraId="5E8366E9" w14:textId="0C64BA86" w:rsidR="0025034D" w:rsidRPr="00CD567D" w:rsidRDefault="00856F39" w:rsidP="2A060913">
      <w:pPr>
        <w:pBdr>
          <w:top w:val="single" w:sz="4" w:space="1" w:color="8DB3E2"/>
          <w:bottom w:val="single" w:sz="4" w:space="1" w:color="8DB3E2"/>
        </w:pBdr>
        <w:spacing w:after="120" w:line="240" w:lineRule="auto"/>
        <w:rPr>
          <w:b/>
          <w:bCs/>
          <w:sz w:val="28"/>
          <w:szCs w:val="28"/>
          <w:lang w:val="fr-FR"/>
        </w:rPr>
      </w:pPr>
      <w:r w:rsidRPr="00CD567D">
        <w:rPr>
          <w:b/>
          <w:bCs/>
          <w:sz w:val="28"/>
          <w:szCs w:val="28"/>
          <w:lang w:val="fr-FR"/>
        </w:rPr>
        <w:t>Participant</w:t>
      </w:r>
      <w:r w:rsidR="5D323579" w:rsidRPr="00CD567D">
        <w:rPr>
          <w:b/>
          <w:bCs/>
          <w:sz w:val="28"/>
          <w:szCs w:val="28"/>
          <w:lang w:val="fr-FR"/>
        </w:rPr>
        <w:t xml:space="preserve"> </w:t>
      </w:r>
      <w:r w:rsidR="4E4A62DD" w:rsidRPr="00CD567D">
        <w:rPr>
          <w:b/>
          <w:bCs/>
          <w:sz w:val="28"/>
          <w:szCs w:val="28"/>
          <w:lang w:val="fr-FR"/>
        </w:rPr>
        <w:t>Information Sheet</w:t>
      </w:r>
      <w:r w:rsidRPr="00CD567D">
        <w:rPr>
          <w:b/>
          <w:bCs/>
          <w:sz w:val="28"/>
          <w:szCs w:val="28"/>
          <w:lang w:val="fr-FR"/>
        </w:rPr>
        <w:t xml:space="preserve"> </w:t>
      </w:r>
      <w:r w:rsidR="24D023C1" w:rsidRPr="00CD567D">
        <w:rPr>
          <w:b/>
          <w:bCs/>
          <w:sz w:val="28"/>
          <w:szCs w:val="28"/>
          <w:lang w:val="fr-FR"/>
        </w:rPr>
        <w:t>B</w:t>
      </w:r>
    </w:p>
    <w:p w14:paraId="65D0DC49" w14:textId="1AF78B50" w:rsidR="005C53D8" w:rsidRPr="00E803D6" w:rsidRDefault="3664A12D" w:rsidP="2A060913">
      <w:pPr>
        <w:pBdr>
          <w:top w:val="single" w:sz="4" w:space="1" w:color="8DB3E2"/>
          <w:bottom w:val="single" w:sz="4" w:space="1" w:color="8DB3E2"/>
        </w:pBdr>
        <w:spacing w:after="120" w:line="240" w:lineRule="auto"/>
        <w:rPr>
          <w:b/>
          <w:bCs/>
          <w:sz w:val="16"/>
          <w:szCs w:val="16"/>
        </w:rPr>
      </w:pPr>
      <w:r w:rsidRPr="2A060913">
        <w:rPr>
          <w:b/>
          <w:bCs/>
          <w:sz w:val="28"/>
          <w:szCs w:val="28"/>
        </w:rPr>
        <w:t xml:space="preserve">We are inviting you to take part in </w:t>
      </w:r>
      <w:r w:rsidR="00856F39">
        <w:rPr>
          <w:b/>
          <w:bCs/>
          <w:sz w:val="28"/>
          <w:szCs w:val="28"/>
        </w:rPr>
        <w:t xml:space="preserve">a </w:t>
      </w:r>
      <w:r w:rsidR="2470FED7" w:rsidRPr="2A060913">
        <w:rPr>
          <w:b/>
          <w:bCs/>
          <w:sz w:val="28"/>
          <w:szCs w:val="28"/>
        </w:rPr>
        <w:t>study</w:t>
      </w:r>
    </w:p>
    <w:p w14:paraId="189FB6F6" w14:textId="0B66DD5E" w:rsidR="00057DE0" w:rsidRPr="009D34B9" w:rsidRDefault="3664A12D" w:rsidP="00E803D6">
      <w:pPr>
        <w:pStyle w:val="PTBodyText"/>
        <w:numPr>
          <w:ilvl w:val="0"/>
          <w:numId w:val="34"/>
        </w:numPr>
      </w:pPr>
      <w:r>
        <w:t xml:space="preserve">Please take time to read the following information carefully. </w:t>
      </w:r>
      <w:r w:rsidR="008C712C">
        <w:t>Discuss it with friends</w:t>
      </w:r>
      <w:r w:rsidR="0060767C">
        <w:t xml:space="preserve"> and </w:t>
      </w:r>
      <w:proofErr w:type="gramStart"/>
      <w:r w:rsidR="2AD7953B">
        <w:t>family</w:t>
      </w:r>
      <w:r w:rsidR="008C712C">
        <w:t>, if</w:t>
      </w:r>
      <w:proofErr w:type="gramEnd"/>
      <w:r w:rsidR="008C712C">
        <w:t xml:space="preserve"> you wish. </w:t>
      </w:r>
      <w:r>
        <w:t>Take time to decide whether or not you wish to take part.</w:t>
      </w:r>
    </w:p>
    <w:p w14:paraId="423AB80F" w14:textId="36B92941" w:rsidR="008C712C" w:rsidRDefault="008C712C" w:rsidP="00E803D6">
      <w:pPr>
        <w:pStyle w:val="PTBodyText"/>
        <w:numPr>
          <w:ilvl w:val="0"/>
          <w:numId w:val="34"/>
        </w:numPr>
      </w:pPr>
      <w:r>
        <w:t xml:space="preserve">You are free to decide whether or not to take part in this </w:t>
      </w:r>
      <w:r w:rsidR="00946B01">
        <w:t>study</w:t>
      </w:r>
      <w:r>
        <w:t xml:space="preserve">. If you choose not to take part, this will not affect your </w:t>
      </w:r>
      <w:r w:rsidR="77E635CC">
        <w:t>access to services or the care you receive</w:t>
      </w:r>
      <w:r w:rsidR="0060767C">
        <w:t xml:space="preserve"> in any way</w:t>
      </w:r>
      <w:r w:rsidR="009300B3">
        <w:t>.</w:t>
      </w:r>
    </w:p>
    <w:p w14:paraId="36E48ACC" w14:textId="11B5ED8C" w:rsidR="3664A12D" w:rsidRDefault="3664A12D" w:rsidP="2A060913">
      <w:pPr>
        <w:pStyle w:val="PTBodyText"/>
        <w:numPr>
          <w:ilvl w:val="0"/>
          <w:numId w:val="34"/>
        </w:numPr>
      </w:pPr>
      <w:r>
        <w:t xml:space="preserve">You can stop taking part in </w:t>
      </w:r>
      <w:r w:rsidR="00856F39">
        <w:t>any part of the study</w:t>
      </w:r>
      <w:r w:rsidR="009300B3">
        <w:t xml:space="preserve"> </w:t>
      </w:r>
      <w:r>
        <w:t>at any time, without giving a reason.</w:t>
      </w:r>
      <w:r w:rsidR="0A2A07D4">
        <w:t xml:space="preserve"> </w:t>
      </w:r>
    </w:p>
    <w:p w14:paraId="4FFA2D05" w14:textId="77777777" w:rsidR="00057DE0" w:rsidRPr="009D34B9" w:rsidRDefault="3664A12D" w:rsidP="00E803D6">
      <w:pPr>
        <w:pStyle w:val="PTBodyText"/>
        <w:numPr>
          <w:ilvl w:val="0"/>
          <w:numId w:val="34"/>
        </w:numPr>
      </w:pPr>
      <w:r>
        <w:t xml:space="preserve">Ask us if there is anything that is not clear or if you would like more information. </w:t>
      </w:r>
    </w:p>
    <w:p w14:paraId="4B9DEEC2" w14:textId="77777777" w:rsidR="005C53D8" w:rsidRPr="00E803D6" w:rsidRDefault="005C53D8" w:rsidP="00E803D6">
      <w:pPr>
        <w:spacing w:after="120" w:line="240" w:lineRule="auto"/>
        <w:ind w:left="426"/>
        <w:contextualSpacing/>
        <w:rPr>
          <w:sz w:val="16"/>
          <w:szCs w:val="16"/>
        </w:rPr>
      </w:pPr>
    </w:p>
    <w:p w14:paraId="04DD6F6F" w14:textId="77777777" w:rsidR="00057DE0" w:rsidRPr="00057DE0" w:rsidRDefault="00057DE0" w:rsidP="00302761">
      <w:pPr>
        <w:pBdr>
          <w:top w:val="single" w:sz="4" w:space="1" w:color="8DB3E2"/>
          <w:bottom w:val="single" w:sz="4" w:space="1" w:color="8DB3E2"/>
        </w:pBdr>
        <w:spacing w:after="120" w:line="240" w:lineRule="auto"/>
        <w:rPr>
          <w:b/>
          <w:sz w:val="28"/>
          <w:szCs w:val="20"/>
        </w:rPr>
      </w:pPr>
      <w:r w:rsidRPr="00057DE0">
        <w:rPr>
          <w:b/>
          <w:sz w:val="28"/>
          <w:szCs w:val="20"/>
        </w:rPr>
        <w:t>Important things that you need to know</w:t>
      </w:r>
    </w:p>
    <w:p w14:paraId="3E089877" w14:textId="7FF5422E" w:rsidR="00BD48F6" w:rsidRDefault="1E929EB3" w:rsidP="00E803D6">
      <w:pPr>
        <w:pStyle w:val="PTBodyText"/>
        <w:numPr>
          <w:ilvl w:val="0"/>
          <w:numId w:val="32"/>
        </w:numPr>
      </w:pPr>
      <w:r>
        <w:t xml:space="preserve">Taking part in </w:t>
      </w:r>
      <w:r w:rsidR="03C926F9">
        <w:t xml:space="preserve">this </w:t>
      </w:r>
      <w:r w:rsidR="1C519DBC">
        <w:t>study</w:t>
      </w:r>
      <w:r w:rsidR="009300B3">
        <w:t xml:space="preserve"> </w:t>
      </w:r>
      <w:r>
        <w:t>is voluntar</w:t>
      </w:r>
      <w:r w:rsidR="003523EA">
        <w:t>y.</w:t>
      </w:r>
    </w:p>
    <w:p w14:paraId="7EF8E581" w14:textId="1EC36677" w:rsidR="003523EA" w:rsidRDefault="003523EA" w:rsidP="00E803D6">
      <w:pPr>
        <w:pStyle w:val="PTBodyText"/>
        <w:numPr>
          <w:ilvl w:val="0"/>
          <w:numId w:val="32"/>
        </w:numPr>
      </w:pPr>
      <w:r>
        <w:t xml:space="preserve">In the CASCADE study we will be looking at the health, experiences and needs of people with </w:t>
      </w:r>
      <w:proofErr w:type="gramStart"/>
      <w:r>
        <w:t>recently-acquired</w:t>
      </w:r>
      <w:proofErr w:type="gramEnd"/>
      <w:r>
        <w:t xml:space="preserve"> HIV. </w:t>
      </w:r>
    </w:p>
    <w:p w14:paraId="330BD1F7" w14:textId="77777777" w:rsidR="007C7CE6" w:rsidRPr="003B3C35" w:rsidRDefault="007C7CE6" w:rsidP="007C7CE6">
      <w:pPr>
        <w:pStyle w:val="PTBodyText"/>
        <w:numPr>
          <w:ilvl w:val="0"/>
          <w:numId w:val="32"/>
        </w:numPr>
        <w:ind w:left="284" w:hanging="284"/>
      </w:pPr>
      <w:r w:rsidRPr="003B3C35">
        <w:t xml:space="preserve">We will need to use information from you and your clinic records for this study. </w:t>
      </w:r>
    </w:p>
    <w:p w14:paraId="493E98E1" w14:textId="74AA2077" w:rsidR="003523EA" w:rsidRDefault="003523EA" w:rsidP="2536B733">
      <w:pPr>
        <w:pStyle w:val="PTBodyText"/>
        <w:numPr>
          <w:ilvl w:val="0"/>
          <w:numId w:val="32"/>
        </w:numPr>
        <w:spacing w:line="259" w:lineRule="auto"/>
      </w:pPr>
      <w:r>
        <w:t xml:space="preserve">This study is made up of </w:t>
      </w:r>
      <w:r w:rsidR="005A07D8">
        <w:t>four</w:t>
      </w:r>
      <w:r>
        <w:t xml:space="preserve"> separate parts</w:t>
      </w:r>
      <w:r w:rsidR="005A07D8">
        <w:t xml:space="preserve"> and you</w:t>
      </w:r>
      <w:r w:rsidR="3D7D1A74">
        <w:t xml:space="preserve"> have already taken part in one or more</w:t>
      </w:r>
      <w:r w:rsidR="005A07D8">
        <w:t xml:space="preserve"> of them</w:t>
      </w:r>
      <w:r>
        <w:t>:</w:t>
      </w:r>
    </w:p>
    <w:p w14:paraId="48C2E125" w14:textId="6224ED94" w:rsidR="003523EA" w:rsidRDefault="003523EA" w:rsidP="003523EA">
      <w:pPr>
        <w:pStyle w:val="PTBodyText"/>
        <w:numPr>
          <w:ilvl w:val="1"/>
          <w:numId w:val="32"/>
        </w:numPr>
      </w:pPr>
      <w:r>
        <w:t>collecting data from medical notes or clinic databases</w:t>
      </w:r>
      <w:r w:rsidR="003A5D63">
        <w:t>.</w:t>
      </w:r>
    </w:p>
    <w:p w14:paraId="7442B486" w14:textId="664B4656" w:rsidR="003523EA" w:rsidRDefault="003523EA" w:rsidP="003523EA">
      <w:pPr>
        <w:pStyle w:val="PTBodyText"/>
        <w:numPr>
          <w:ilvl w:val="1"/>
          <w:numId w:val="32"/>
        </w:numPr>
      </w:pPr>
      <w:r>
        <w:t xml:space="preserve">a </w:t>
      </w:r>
      <w:r w:rsidR="002617B6">
        <w:t>questionnaire</w:t>
      </w:r>
      <w:r>
        <w:t xml:space="preserve"> that you complete yourself</w:t>
      </w:r>
      <w:r w:rsidR="003A5D63">
        <w:t>.</w:t>
      </w:r>
    </w:p>
    <w:p w14:paraId="7562ACE5" w14:textId="53B8741C" w:rsidR="001B36CD" w:rsidRPr="003523EA" w:rsidRDefault="003523EA" w:rsidP="003523EA">
      <w:pPr>
        <w:pStyle w:val="PTBodyText"/>
        <w:numPr>
          <w:ilvl w:val="1"/>
          <w:numId w:val="32"/>
        </w:numPr>
      </w:pPr>
      <w:r>
        <w:t>an interview and photography project</w:t>
      </w:r>
      <w:r w:rsidR="003A5D63">
        <w:t>.</w:t>
      </w:r>
    </w:p>
    <w:p w14:paraId="72407DAB" w14:textId="77777777" w:rsidR="001245F0" w:rsidRDefault="5C75A624" w:rsidP="2536B733">
      <w:pPr>
        <w:pStyle w:val="PTBodyText"/>
        <w:numPr>
          <w:ilvl w:val="0"/>
          <w:numId w:val="32"/>
        </w:numPr>
      </w:pPr>
      <w:r>
        <w:t xml:space="preserve">In addition to this, we are now inviting you to take part in a second interview. </w:t>
      </w:r>
    </w:p>
    <w:p w14:paraId="68BBA333" w14:textId="7B6524C4" w:rsidR="5C75A624" w:rsidRDefault="5C75A624" w:rsidP="001245F0">
      <w:pPr>
        <w:pStyle w:val="PTBodyText"/>
        <w:numPr>
          <w:ilvl w:val="0"/>
          <w:numId w:val="32"/>
        </w:numPr>
      </w:pPr>
      <w:r>
        <w:t>If you have taken part in the photography project, we will also invite you to take part in two 2-hour workshops.</w:t>
      </w:r>
    </w:p>
    <w:p w14:paraId="6E97E738" w14:textId="797BC816" w:rsidR="00F8213F" w:rsidRDefault="00F8213F" w:rsidP="00E803D6">
      <w:pPr>
        <w:pStyle w:val="PTBodyText"/>
        <w:numPr>
          <w:ilvl w:val="0"/>
          <w:numId w:val="32"/>
        </w:numPr>
      </w:pPr>
      <w:r>
        <w:t xml:space="preserve">It’s up to </w:t>
      </w:r>
      <w:proofErr w:type="gramStart"/>
      <w:r>
        <w:t>you</w:t>
      </w:r>
      <w:proofErr w:type="gramEnd"/>
      <w:r>
        <w:t xml:space="preserve"> which parts of the study you take part in.</w:t>
      </w:r>
    </w:p>
    <w:p w14:paraId="28C3E209" w14:textId="21F0A8E3" w:rsidR="00CD567D" w:rsidRDefault="75F39867" w:rsidP="00E803D6">
      <w:pPr>
        <w:pStyle w:val="PTBodyText"/>
        <w:numPr>
          <w:ilvl w:val="0"/>
          <w:numId w:val="32"/>
        </w:numPr>
      </w:pPr>
      <w:r>
        <w:t xml:space="preserve">We will use </w:t>
      </w:r>
      <w:r w:rsidR="001245F0">
        <w:t>the</w:t>
      </w:r>
      <w:r w:rsidR="0060767C">
        <w:t xml:space="preserve"> </w:t>
      </w:r>
      <w:r>
        <w:t>information</w:t>
      </w:r>
      <w:r w:rsidR="001245F0">
        <w:t xml:space="preserve"> we gather in this study</w:t>
      </w:r>
      <w:r>
        <w:t xml:space="preserve"> </w:t>
      </w:r>
      <w:r w:rsidR="0060767C">
        <w:t>to</w:t>
      </w:r>
      <w:r>
        <w:t xml:space="preserve"> </w:t>
      </w:r>
      <w:r w:rsidR="73CDB91E">
        <w:t>better understand the experiences and needs of people w</w:t>
      </w:r>
      <w:r w:rsidR="53DBA39A">
        <w:t>ho have</w:t>
      </w:r>
      <w:r w:rsidR="73CDB91E">
        <w:t xml:space="preserve"> recently</w:t>
      </w:r>
      <w:r w:rsidR="500263E0">
        <w:t xml:space="preserve"> </w:t>
      </w:r>
      <w:r w:rsidR="73CDB91E">
        <w:t xml:space="preserve">acquired HIV. </w:t>
      </w:r>
    </w:p>
    <w:p w14:paraId="288BD080" w14:textId="024A1B25" w:rsidR="007C7CE6" w:rsidRPr="004B6B70" w:rsidRDefault="007C7CE6" w:rsidP="007C7CE6">
      <w:pPr>
        <w:pStyle w:val="PTBodyText"/>
        <w:numPr>
          <w:ilvl w:val="0"/>
          <w:numId w:val="32"/>
        </w:numPr>
        <w:ind w:left="284" w:hanging="284"/>
      </w:pPr>
      <w:r w:rsidRPr="003B3C35">
        <w:t>We will only use information that we need for the research study.</w:t>
      </w:r>
    </w:p>
    <w:p w14:paraId="3E33637A" w14:textId="4EC66F2A" w:rsidR="002672FA" w:rsidRPr="007E244C" w:rsidRDefault="75F39867" w:rsidP="00E803D6">
      <w:pPr>
        <w:pStyle w:val="PTBodyText"/>
        <w:numPr>
          <w:ilvl w:val="0"/>
          <w:numId w:val="32"/>
        </w:numPr>
      </w:pPr>
      <w:r>
        <w:t xml:space="preserve">Everyone involved in the </w:t>
      </w:r>
      <w:r w:rsidR="00F8213F">
        <w:t>study</w:t>
      </w:r>
      <w:r>
        <w:t xml:space="preserve"> will keep your data safe and secure, and </w:t>
      </w:r>
      <w:r w:rsidR="646FB5A4">
        <w:t xml:space="preserve">only </w:t>
      </w:r>
      <w:r w:rsidR="00F8213F">
        <w:t>study</w:t>
      </w:r>
      <w:r w:rsidR="66A15D4C">
        <w:t xml:space="preserve"> team members will have access to your data</w:t>
      </w:r>
      <w:r>
        <w:t xml:space="preserve">. We will </w:t>
      </w:r>
      <w:r w:rsidR="007C7CE6" w:rsidRPr="003B3C35">
        <w:t>follow all privacy rules and</w:t>
      </w:r>
      <w:r w:rsidR="007C7CE6">
        <w:t xml:space="preserve"> </w:t>
      </w:r>
      <w:r>
        <w:t xml:space="preserve">make sure no one can work out who you are from </w:t>
      </w:r>
      <w:r w:rsidR="009300B3">
        <w:t>any reports we write about the project.</w:t>
      </w:r>
    </w:p>
    <w:p w14:paraId="547C1291" w14:textId="5E5FD687" w:rsidR="00661C04" w:rsidRDefault="7137BC82" w:rsidP="00E803D6">
      <w:pPr>
        <w:pStyle w:val="PTBodyText"/>
        <w:numPr>
          <w:ilvl w:val="0"/>
          <w:numId w:val="32"/>
        </w:numPr>
      </w:pPr>
      <w:r>
        <w:t xml:space="preserve">The </w:t>
      </w:r>
      <w:r w:rsidR="009300B3">
        <w:t>project is led by University College London (UCL)</w:t>
      </w:r>
      <w:r w:rsidR="78A779A6">
        <w:t>.</w:t>
      </w:r>
      <w:r w:rsidR="03C926F9">
        <w:t xml:space="preserve"> </w:t>
      </w:r>
      <w:r w:rsidR="24631483">
        <w:t xml:space="preserve">The </w:t>
      </w:r>
      <w:r w:rsidR="005409B5">
        <w:t>Chief</w:t>
      </w:r>
      <w:r w:rsidR="24631483">
        <w:t xml:space="preserve"> Investigator is Professor Kholoud Porter.</w:t>
      </w:r>
      <w:r>
        <w:t xml:space="preserve"> </w:t>
      </w:r>
    </w:p>
    <w:p w14:paraId="36E116F3" w14:textId="77777777" w:rsidR="00057DE0" w:rsidRPr="00057DE0" w:rsidRDefault="00057DE0" w:rsidP="004B049E">
      <w:pPr>
        <w:pStyle w:val="Heading21"/>
      </w:pPr>
      <w:r w:rsidRPr="00057DE0">
        <w:t>Contents</w:t>
      </w:r>
    </w:p>
    <w:p w14:paraId="743A2CAF" w14:textId="77777777" w:rsidR="00057DE0" w:rsidRPr="00057DE0" w:rsidRDefault="00057DE0" w:rsidP="00302761">
      <w:pPr>
        <w:numPr>
          <w:ilvl w:val="0"/>
          <w:numId w:val="3"/>
        </w:numPr>
        <w:spacing w:after="0" w:line="240" w:lineRule="auto"/>
        <w:ind w:left="284" w:hanging="284"/>
        <w:rPr>
          <w:sz w:val="24"/>
          <w:szCs w:val="20"/>
        </w:rPr>
      </w:pPr>
      <w:r w:rsidRPr="00057DE0">
        <w:rPr>
          <w:sz w:val="24"/>
          <w:szCs w:val="20"/>
        </w:rPr>
        <w:t xml:space="preserve">Why are we doing this </w:t>
      </w:r>
      <w:r w:rsidR="009300B3">
        <w:rPr>
          <w:sz w:val="24"/>
          <w:szCs w:val="20"/>
        </w:rPr>
        <w:t>project</w:t>
      </w:r>
      <w:r w:rsidRPr="00057DE0">
        <w:rPr>
          <w:sz w:val="24"/>
          <w:szCs w:val="20"/>
        </w:rPr>
        <w:t>?</w:t>
      </w:r>
    </w:p>
    <w:p w14:paraId="76D12F8E" w14:textId="77777777" w:rsidR="00057DE0" w:rsidRPr="00057DE0" w:rsidRDefault="00057DE0" w:rsidP="00302761">
      <w:pPr>
        <w:numPr>
          <w:ilvl w:val="0"/>
          <w:numId w:val="3"/>
        </w:numPr>
        <w:spacing w:after="0" w:line="240" w:lineRule="auto"/>
        <w:ind w:left="284" w:hanging="284"/>
        <w:rPr>
          <w:sz w:val="24"/>
          <w:szCs w:val="20"/>
        </w:rPr>
      </w:pPr>
      <w:r w:rsidRPr="00057DE0">
        <w:rPr>
          <w:sz w:val="24"/>
          <w:szCs w:val="20"/>
        </w:rPr>
        <w:t xml:space="preserve">Why am I being asked to take part? </w:t>
      </w:r>
    </w:p>
    <w:p w14:paraId="521A4FB3" w14:textId="77777777" w:rsidR="00057DE0" w:rsidRPr="00057DE0" w:rsidRDefault="00057DE0" w:rsidP="00302761">
      <w:pPr>
        <w:numPr>
          <w:ilvl w:val="0"/>
          <w:numId w:val="3"/>
        </w:numPr>
        <w:spacing w:after="0" w:line="240" w:lineRule="auto"/>
        <w:ind w:left="284" w:hanging="284"/>
        <w:rPr>
          <w:sz w:val="24"/>
          <w:szCs w:val="20"/>
        </w:rPr>
      </w:pPr>
      <w:r w:rsidRPr="00057DE0">
        <w:rPr>
          <w:sz w:val="24"/>
          <w:szCs w:val="20"/>
        </w:rPr>
        <w:t xml:space="preserve">What do I need to know about </w:t>
      </w:r>
      <w:r w:rsidR="009300B3">
        <w:rPr>
          <w:sz w:val="24"/>
          <w:szCs w:val="20"/>
        </w:rPr>
        <w:t>taking part</w:t>
      </w:r>
      <w:r w:rsidRPr="00057DE0">
        <w:rPr>
          <w:sz w:val="24"/>
          <w:szCs w:val="20"/>
        </w:rPr>
        <w:t xml:space="preserve"> in this </w:t>
      </w:r>
      <w:r w:rsidR="009300B3">
        <w:rPr>
          <w:sz w:val="24"/>
          <w:szCs w:val="20"/>
        </w:rPr>
        <w:t>project</w:t>
      </w:r>
      <w:r w:rsidRPr="00057DE0">
        <w:rPr>
          <w:sz w:val="24"/>
          <w:szCs w:val="20"/>
        </w:rPr>
        <w:t>?</w:t>
      </w:r>
    </w:p>
    <w:p w14:paraId="56705C45" w14:textId="77777777" w:rsidR="00057DE0" w:rsidRPr="00057DE0" w:rsidRDefault="00057DE0" w:rsidP="00302761">
      <w:pPr>
        <w:numPr>
          <w:ilvl w:val="0"/>
          <w:numId w:val="3"/>
        </w:numPr>
        <w:spacing w:after="0" w:line="240" w:lineRule="auto"/>
        <w:ind w:left="284" w:hanging="284"/>
        <w:rPr>
          <w:sz w:val="24"/>
          <w:szCs w:val="20"/>
        </w:rPr>
      </w:pPr>
      <w:r w:rsidRPr="00057DE0">
        <w:rPr>
          <w:sz w:val="24"/>
          <w:szCs w:val="20"/>
        </w:rPr>
        <w:t>What will I need to do if I take part?</w:t>
      </w:r>
    </w:p>
    <w:p w14:paraId="2F909F87" w14:textId="77777777" w:rsidR="00057DE0" w:rsidRPr="00D343A4" w:rsidRDefault="00D343A4" w:rsidP="00302761">
      <w:pPr>
        <w:numPr>
          <w:ilvl w:val="0"/>
          <w:numId w:val="3"/>
        </w:numPr>
        <w:spacing w:after="0" w:line="240" w:lineRule="auto"/>
        <w:ind w:left="284" w:hanging="284"/>
        <w:rPr>
          <w:sz w:val="24"/>
          <w:szCs w:val="20"/>
        </w:rPr>
      </w:pPr>
      <w:r w:rsidRPr="00D343A4">
        <w:rPr>
          <w:bCs/>
          <w:sz w:val="24"/>
          <w:szCs w:val="20"/>
        </w:rPr>
        <w:t>What are the possible disadvantages and risks of taking part?</w:t>
      </w:r>
    </w:p>
    <w:p w14:paraId="5A44DD6D" w14:textId="77777777" w:rsidR="00057DE0" w:rsidRPr="00057DE0" w:rsidRDefault="00057DE0" w:rsidP="00302761">
      <w:pPr>
        <w:numPr>
          <w:ilvl w:val="0"/>
          <w:numId w:val="3"/>
        </w:numPr>
        <w:spacing w:after="0" w:line="240" w:lineRule="auto"/>
        <w:ind w:left="284" w:hanging="284"/>
        <w:rPr>
          <w:sz w:val="24"/>
          <w:szCs w:val="20"/>
        </w:rPr>
      </w:pPr>
      <w:r w:rsidRPr="00057DE0">
        <w:rPr>
          <w:sz w:val="24"/>
          <w:szCs w:val="20"/>
        </w:rPr>
        <w:t xml:space="preserve">What are the possible benefits of taking part? </w:t>
      </w:r>
    </w:p>
    <w:p w14:paraId="1EEF8135" w14:textId="77777777" w:rsidR="00057DE0" w:rsidRPr="00057DE0" w:rsidRDefault="00057DE0" w:rsidP="00302761">
      <w:pPr>
        <w:numPr>
          <w:ilvl w:val="0"/>
          <w:numId w:val="3"/>
        </w:numPr>
        <w:spacing w:after="0" w:line="240" w:lineRule="auto"/>
        <w:ind w:left="284" w:hanging="284"/>
        <w:rPr>
          <w:sz w:val="24"/>
          <w:szCs w:val="20"/>
        </w:rPr>
      </w:pPr>
      <w:r w:rsidRPr="00057DE0">
        <w:rPr>
          <w:sz w:val="24"/>
          <w:szCs w:val="20"/>
        </w:rPr>
        <w:t>More information about taking part</w:t>
      </w:r>
    </w:p>
    <w:p w14:paraId="653C833A" w14:textId="77777777" w:rsidR="00057DE0" w:rsidRDefault="00057DE0" w:rsidP="00302761">
      <w:pPr>
        <w:numPr>
          <w:ilvl w:val="0"/>
          <w:numId w:val="3"/>
        </w:numPr>
        <w:spacing w:after="0" w:line="240" w:lineRule="auto"/>
        <w:ind w:left="284" w:hanging="284"/>
        <w:rPr>
          <w:sz w:val="24"/>
          <w:szCs w:val="20"/>
        </w:rPr>
      </w:pPr>
      <w:r w:rsidRPr="00057DE0">
        <w:rPr>
          <w:sz w:val="24"/>
          <w:szCs w:val="20"/>
        </w:rPr>
        <w:t xml:space="preserve">Contacts for further information </w:t>
      </w:r>
    </w:p>
    <w:p w14:paraId="5D833204" w14:textId="77777777" w:rsidR="004A79FE" w:rsidRDefault="004A79FE" w:rsidP="00302761">
      <w:pPr>
        <w:spacing w:after="0" w:line="240" w:lineRule="auto"/>
        <w:ind w:left="284"/>
        <w:rPr>
          <w:sz w:val="24"/>
          <w:szCs w:val="20"/>
        </w:rPr>
      </w:pPr>
    </w:p>
    <w:p w14:paraId="0D22BD84" w14:textId="77777777" w:rsidR="00057DE0" w:rsidRPr="00057DE0" w:rsidRDefault="00057DE0" w:rsidP="00302761">
      <w:pPr>
        <w:pBdr>
          <w:top w:val="single" w:sz="4" w:space="1" w:color="8DB3E2"/>
          <w:bottom w:val="single" w:sz="4" w:space="1" w:color="8DB3E2"/>
        </w:pBdr>
        <w:spacing w:after="120" w:line="240" w:lineRule="auto"/>
        <w:rPr>
          <w:b/>
          <w:sz w:val="28"/>
          <w:szCs w:val="20"/>
        </w:rPr>
      </w:pPr>
      <w:r w:rsidRPr="00057DE0">
        <w:rPr>
          <w:b/>
          <w:sz w:val="28"/>
          <w:szCs w:val="20"/>
        </w:rPr>
        <w:t>How to contact us</w:t>
      </w:r>
    </w:p>
    <w:p w14:paraId="08CD2050" w14:textId="5569CA7F" w:rsidR="00057DE0" w:rsidRPr="00057DE0" w:rsidRDefault="00057DE0" w:rsidP="00302761">
      <w:pPr>
        <w:spacing w:after="120" w:line="240" w:lineRule="auto"/>
        <w:rPr>
          <w:sz w:val="24"/>
          <w:szCs w:val="24"/>
        </w:rPr>
      </w:pPr>
      <w:r w:rsidRPr="2536B733">
        <w:rPr>
          <w:sz w:val="24"/>
          <w:szCs w:val="24"/>
        </w:rPr>
        <w:t>If you have any questions about this</w:t>
      </w:r>
      <w:r w:rsidR="009300B3" w:rsidRPr="2536B733">
        <w:rPr>
          <w:sz w:val="24"/>
          <w:szCs w:val="24"/>
        </w:rPr>
        <w:t xml:space="preserve"> </w:t>
      </w:r>
      <w:r w:rsidR="006D3440" w:rsidRPr="2536B733">
        <w:rPr>
          <w:sz w:val="24"/>
          <w:szCs w:val="24"/>
        </w:rPr>
        <w:t>project,</w:t>
      </w:r>
      <w:r w:rsidR="009300B3" w:rsidRPr="2536B733">
        <w:rPr>
          <w:sz w:val="24"/>
          <w:szCs w:val="24"/>
        </w:rPr>
        <w:t xml:space="preserve"> then please contact our </w:t>
      </w:r>
      <w:r w:rsidR="530B342A" w:rsidRPr="2536B733">
        <w:rPr>
          <w:sz w:val="24"/>
          <w:szCs w:val="24"/>
        </w:rPr>
        <w:t>Research Fellow</w:t>
      </w:r>
    </w:p>
    <w:p w14:paraId="48E04260" w14:textId="5BE2AECA" w:rsidR="00CF3C2A" w:rsidRDefault="03581F25" w:rsidP="2536B733">
      <w:pPr>
        <w:spacing w:after="0" w:line="240" w:lineRule="auto"/>
        <w:rPr>
          <w:rFonts w:cs="Calibri"/>
          <w:b/>
          <w:bCs/>
          <w:color w:val="000000" w:themeColor="text1"/>
          <w:sz w:val="24"/>
          <w:szCs w:val="24"/>
          <w:lang w:val="en-US" w:eastAsia="en-GB"/>
        </w:rPr>
      </w:pPr>
      <w:r w:rsidRPr="2536B733">
        <w:rPr>
          <w:rFonts w:cs="Calibri"/>
          <w:b/>
          <w:bCs/>
          <w:color w:val="000000" w:themeColor="text1"/>
          <w:sz w:val="24"/>
          <w:szCs w:val="24"/>
          <w:lang w:val="en-US" w:eastAsia="en-GB"/>
        </w:rPr>
        <w:t>Dr Emily Nicholls</w:t>
      </w:r>
    </w:p>
    <w:p w14:paraId="2EB28058" w14:textId="45F52BA9" w:rsidR="00CF3C2A" w:rsidRDefault="00CF3C2A" w:rsidP="2536B733">
      <w:pPr>
        <w:spacing w:after="0" w:line="240" w:lineRule="auto"/>
        <w:rPr>
          <w:rFonts w:cs="Calibri"/>
          <w:color w:val="000000" w:themeColor="text1"/>
          <w:sz w:val="24"/>
          <w:szCs w:val="24"/>
          <w:lang w:val="en-US" w:eastAsia="en-GB"/>
        </w:rPr>
      </w:pPr>
      <w:r>
        <w:rPr>
          <w:rFonts w:cs="Calibri"/>
          <w:color w:val="000000"/>
          <w:sz w:val="24"/>
          <w:szCs w:val="24"/>
          <w:bdr w:val="nil"/>
          <w:lang w:val="en-US" w:eastAsia="en-GB"/>
        </w:rPr>
        <w:t>University College London</w:t>
      </w:r>
    </w:p>
    <w:p w14:paraId="10F28996" w14:textId="77777777" w:rsidR="00CF3C2A" w:rsidRPr="008C712C" w:rsidRDefault="00CF3C2A" w:rsidP="00CF3C2A">
      <w:pPr>
        <w:pBdr>
          <w:top w:val="nil"/>
          <w:left w:val="nil"/>
          <w:bottom w:val="nil"/>
          <w:right w:val="nil"/>
          <w:between w:val="nil"/>
          <w:bar w:val="nil"/>
        </w:pBdr>
        <w:spacing w:after="0" w:line="240" w:lineRule="auto"/>
        <w:rPr>
          <w:rFonts w:cs="Calibri"/>
          <w:color w:val="000000"/>
          <w:sz w:val="24"/>
          <w:szCs w:val="24"/>
          <w:bdr w:val="nil"/>
          <w:lang w:val="en-US" w:eastAsia="en-GB"/>
        </w:rPr>
      </w:pPr>
      <w:r w:rsidRPr="008C712C">
        <w:rPr>
          <w:rFonts w:cs="Calibri"/>
          <w:color w:val="000000"/>
          <w:sz w:val="24"/>
          <w:szCs w:val="24"/>
          <w:bdr w:val="nil"/>
          <w:lang w:val="en-US" w:eastAsia="en-GB"/>
        </w:rPr>
        <w:t>Mortimer Market Centre, 3</w:t>
      </w:r>
      <w:r w:rsidRPr="008C712C">
        <w:rPr>
          <w:rFonts w:cs="Calibri"/>
          <w:color w:val="000000"/>
          <w:sz w:val="24"/>
          <w:szCs w:val="24"/>
          <w:bdr w:val="nil"/>
          <w:vertAlign w:val="superscript"/>
          <w:lang w:val="en-US" w:eastAsia="en-GB"/>
        </w:rPr>
        <w:t>rd</w:t>
      </w:r>
      <w:r w:rsidRPr="008C712C">
        <w:rPr>
          <w:rFonts w:cs="Calibri"/>
          <w:color w:val="000000"/>
          <w:sz w:val="24"/>
          <w:szCs w:val="24"/>
          <w:bdr w:val="nil"/>
          <w:lang w:val="en-US" w:eastAsia="en-GB"/>
        </w:rPr>
        <w:t xml:space="preserve"> Floor</w:t>
      </w:r>
    </w:p>
    <w:p w14:paraId="4394FC42" w14:textId="77777777" w:rsidR="00CF3C2A" w:rsidRPr="008C712C" w:rsidRDefault="00CF3C2A" w:rsidP="00CF3C2A">
      <w:pPr>
        <w:pBdr>
          <w:top w:val="nil"/>
          <w:left w:val="nil"/>
          <w:bottom w:val="nil"/>
          <w:right w:val="nil"/>
          <w:between w:val="nil"/>
          <w:bar w:val="nil"/>
        </w:pBdr>
        <w:spacing w:after="0" w:line="240" w:lineRule="auto"/>
        <w:rPr>
          <w:rFonts w:cs="Calibri"/>
          <w:color w:val="000000"/>
          <w:sz w:val="24"/>
          <w:szCs w:val="24"/>
          <w:bdr w:val="nil"/>
          <w:lang w:val="en-US" w:eastAsia="en-GB"/>
        </w:rPr>
      </w:pPr>
      <w:r w:rsidRPr="008C712C">
        <w:rPr>
          <w:rFonts w:cs="Calibri"/>
          <w:color w:val="000000"/>
          <w:sz w:val="24"/>
          <w:szCs w:val="24"/>
          <w:bdr w:val="nil"/>
          <w:lang w:val="en-US" w:eastAsia="en-GB"/>
        </w:rPr>
        <w:t>Off Capper Street</w:t>
      </w:r>
    </w:p>
    <w:p w14:paraId="459E55BB" w14:textId="77777777" w:rsidR="00CF3C2A" w:rsidRPr="008C712C" w:rsidRDefault="00CF3C2A" w:rsidP="00CF3C2A">
      <w:pPr>
        <w:pBdr>
          <w:top w:val="nil"/>
          <w:left w:val="nil"/>
          <w:bottom w:val="nil"/>
          <w:right w:val="nil"/>
          <w:between w:val="nil"/>
          <w:bar w:val="nil"/>
        </w:pBdr>
        <w:spacing w:after="0" w:line="240" w:lineRule="auto"/>
        <w:rPr>
          <w:rFonts w:cs="Calibri"/>
          <w:color w:val="000000"/>
          <w:sz w:val="24"/>
          <w:szCs w:val="24"/>
          <w:bdr w:val="nil"/>
          <w:lang w:val="en-US" w:eastAsia="en-GB"/>
        </w:rPr>
      </w:pPr>
      <w:r w:rsidRPr="008C712C">
        <w:rPr>
          <w:rFonts w:cs="Calibri"/>
          <w:color w:val="000000"/>
          <w:sz w:val="24"/>
          <w:szCs w:val="24"/>
          <w:bdr w:val="nil"/>
          <w:lang w:val="en-US" w:eastAsia="en-GB"/>
        </w:rPr>
        <w:lastRenderedPageBreak/>
        <w:t>London, WC1E 6JB</w:t>
      </w:r>
    </w:p>
    <w:p w14:paraId="0C2367E0" w14:textId="77777777" w:rsidR="001A54B5" w:rsidRDefault="00CF3C2A" w:rsidP="001A54B5">
      <w:pPr>
        <w:pBdr>
          <w:top w:val="nil"/>
          <w:left w:val="nil"/>
          <w:bottom w:val="nil"/>
          <w:right w:val="nil"/>
          <w:between w:val="nil"/>
          <w:bar w:val="nil"/>
        </w:pBdr>
        <w:spacing w:after="0" w:line="240" w:lineRule="auto"/>
        <w:rPr>
          <w:rFonts w:cs="Calibri"/>
          <w:color w:val="000000"/>
          <w:sz w:val="24"/>
          <w:szCs w:val="24"/>
          <w:bdr w:val="nil"/>
          <w:lang w:val="en-US" w:eastAsia="en-GB"/>
        </w:rPr>
      </w:pPr>
      <w:r>
        <w:rPr>
          <w:rFonts w:cs="Calibri"/>
          <w:color w:val="000000"/>
          <w:sz w:val="24"/>
          <w:szCs w:val="24"/>
          <w:bdr w:val="nil"/>
          <w:lang w:val="en-US" w:eastAsia="en-GB"/>
        </w:rPr>
        <w:t>T</w:t>
      </w:r>
      <w:r w:rsidRPr="008C712C">
        <w:rPr>
          <w:rFonts w:cs="Calibri"/>
          <w:color w:val="000000"/>
          <w:sz w:val="24"/>
          <w:szCs w:val="24"/>
          <w:bdr w:val="nil"/>
          <w:lang w:val="en-US" w:eastAsia="en-GB"/>
        </w:rPr>
        <w:t>el:</w:t>
      </w:r>
      <w:r w:rsidRPr="000C06A6">
        <w:rPr>
          <w:rFonts w:cs="Calibri"/>
          <w:color w:val="000000"/>
          <w:sz w:val="24"/>
          <w:szCs w:val="24"/>
          <w:bdr w:val="nil"/>
          <w:lang w:val="en-US" w:eastAsia="en-GB"/>
        </w:rPr>
        <w:t xml:space="preserve"> </w:t>
      </w:r>
      <w:r w:rsidR="00E16F82" w:rsidRPr="00271DFC">
        <w:rPr>
          <w:rFonts w:cs="Calibri"/>
          <w:color w:val="000000"/>
          <w:sz w:val="24"/>
          <w:szCs w:val="24"/>
          <w:bdr w:val="nil"/>
          <w:lang w:val="en-US" w:eastAsia="en-GB"/>
        </w:rPr>
        <w:t>07500 474240</w:t>
      </w:r>
    </w:p>
    <w:p w14:paraId="6D1FC95C" w14:textId="2B828B08" w:rsidR="00390162" w:rsidRPr="001A54B5" w:rsidRDefault="002E3C17" w:rsidP="001A54B5">
      <w:pPr>
        <w:pBdr>
          <w:top w:val="nil"/>
          <w:left w:val="nil"/>
          <w:bottom w:val="nil"/>
          <w:right w:val="nil"/>
          <w:between w:val="nil"/>
          <w:bar w:val="nil"/>
        </w:pBdr>
        <w:spacing w:after="0" w:line="240" w:lineRule="auto"/>
        <w:rPr>
          <w:rFonts w:cs="Calibri"/>
          <w:color w:val="000000"/>
          <w:sz w:val="24"/>
          <w:szCs w:val="24"/>
          <w:bdr w:val="nil"/>
          <w:lang w:val="en-US" w:eastAsia="en-GB"/>
        </w:rPr>
        <w:sectPr w:rsidR="00390162" w:rsidRPr="001A54B5" w:rsidSect="004B049E">
          <w:headerReference w:type="default" r:id="rId11"/>
          <w:footerReference w:type="default" r:id="rId12"/>
          <w:pgSz w:w="11906" w:h="16838" w:code="9"/>
          <w:pgMar w:top="1418" w:right="1080" w:bottom="1440" w:left="1080" w:header="709" w:footer="709" w:gutter="0"/>
          <w:cols w:num="2" w:sep="1" w:space="567" w:equalWidth="0">
            <w:col w:w="5803" w:space="567"/>
            <w:col w:w="3376"/>
          </w:cols>
          <w:docGrid w:linePitch="360"/>
        </w:sectPr>
      </w:pPr>
      <w:r>
        <w:rPr>
          <w:rFonts w:cs="Calibri"/>
          <w:color w:val="000000"/>
          <w:sz w:val="24"/>
          <w:szCs w:val="24"/>
          <w:bdr w:val="nil"/>
          <w:lang w:val="en-US" w:eastAsia="en-GB"/>
        </w:rPr>
        <w:t>E</w:t>
      </w:r>
      <w:r w:rsidR="00CF3C2A">
        <w:rPr>
          <w:rFonts w:cs="Calibri"/>
          <w:color w:val="000000"/>
          <w:sz w:val="24"/>
          <w:szCs w:val="24"/>
          <w:bdr w:val="nil"/>
          <w:lang w:val="en-US" w:eastAsia="en-GB"/>
        </w:rPr>
        <w:t xml:space="preserve">mail: </w:t>
      </w:r>
      <w:r w:rsidR="003675E0" w:rsidRPr="003675E0">
        <w:rPr>
          <w:rFonts w:cs="Calibri"/>
          <w:color w:val="000000"/>
          <w:sz w:val="24"/>
          <w:szCs w:val="24"/>
          <w:bdr w:val="nil"/>
          <w:lang w:val="en-US" w:eastAsia="en-GB"/>
        </w:rPr>
        <w:t>emily.nicholls4@nhs.net</w:t>
      </w:r>
    </w:p>
    <w:p w14:paraId="09972A5E" w14:textId="77777777" w:rsidR="00BA2E0F" w:rsidRDefault="00BA2E0F" w:rsidP="009300B3">
      <w:pPr>
        <w:spacing w:after="120" w:line="240" w:lineRule="auto"/>
        <w:rPr>
          <w:rFonts w:eastAsia="Times New Roman"/>
          <w:bCs/>
          <w:iCs/>
          <w:sz w:val="24"/>
          <w:szCs w:val="24"/>
          <w:u w:color="000000"/>
          <w:bdr w:val="nil"/>
          <w:lang w:val="en-US" w:eastAsia="en-GB"/>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816"/>
      </w:tblGrid>
      <w:tr w:rsidR="00BA2E0F" w:rsidRPr="00BA2E0F" w14:paraId="25E65536" w14:textId="77777777" w:rsidTr="005A07D8">
        <w:trPr>
          <w:trHeight w:val="757"/>
        </w:trPr>
        <w:tc>
          <w:tcPr>
            <w:tcW w:w="567" w:type="dxa"/>
            <w:shd w:val="clear" w:color="auto" w:fill="auto"/>
            <w:vAlign w:val="center"/>
          </w:tcPr>
          <w:p w14:paraId="4BFD5C9A" w14:textId="0A1E540D" w:rsidR="00BA2E0F" w:rsidRPr="00BA2E0F" w:rsidRDefault="00805BD8" w:rsidP="00BA2E0F">
            <w:pPr>
              <w:spacing w:after="120" w:line="240" w:lineRule="auto"/>
              <w:rPr>
                <w:rFonts w:eastAsia="Times New Roman"/>
                <w:bCs/>
                <w:iCs/>
                <w:sz w:val="24"/>
                <w:szCs w:val="24"/>
                <w:u w:color="000000"/>
                <w:bdr w:val="nil"/>
                <w:lang w:eastAsia="en-GB"/>
              </w:rPr>
            </w:pPr>
            <w:r>
              <w:rPr>
                <w:color w:val="548DD4"/>
                <w:sz w:val="72"/>
                <w:szCs w:val="72"/>
              </w:rPr>
              <w:t>1</w:t>
            </w:r>
          </w:p>
        </w:tc>
        <w:tc>
          <w:tcPr>
            <w:tcW w:w="3816" w:type="dxa"/>
            <w:shd w:val="clear" w:color="auto" w:fill="auto"/>
            <w:vAlign w:val="center"/>
          </w:tcPr>
          <w:p w14:paraId="51D650CB" w14:textId="77777777" w:rsidR="00BA2E0F" w:rsidRPr="00805BD8" w:rsidRDefault="00BA2E0F" w:rsidP="00BA2E0F">
            <w:pPr>
              <w:spacing w:after="120" w:line="240" w:lineRule="auto"/>
              <w:rPr>
                <w:rFonts w:eastAsia="Times New Roman"/>
                <w:b/>
                <w:bCs/>
                <w:iCs/>
                <w:sz w:val="28"/>
                <w:szCs w:val="28"/>
                <w:u w:color="000000"/>
                <w:bdr w:val="nil"/>
                <w:lang w:eastAsia="en-GB"/>
              </w:rPr>
            </w:pPr>
            <w:r w:rsidRPr="00805BD8">
              <w:rPr>
                <w:rFonts w:eastAsia="Times New Roman"/>
                <w:b/>
                <w:bCs/>
                <w:iCs/>
                <w:sz w:val="28"/>
                <w:szCs w:val="28"/>
                <w:u w:color="000000"/>
                <w:bdr w:val="nil"/>
                <w:lang w:eastAsia="en-GB"/>
              </w:rPr>
              <w:t>Why are we doing this project?</w:t>
            </w:r>
          </w:p>
        </w:tc>
      </w:tr>
    </w:tbl>
    <w:p w14:paraId="378607EA" w14:textId="77777777" w:rsidR="00805BD8" w:rsidRDefault="00805BD8" w:rsidP="009A6EDE">
      <w:pPr>
        <w:spacing w:after="0" w:line="240" w:lineRule="auto"/>
        <w:rPr>
          <w:rFonts w:eastAsia="Times New Roman"/>
          <w:bCs/>
          <w:iCs/>
          <w:sz w:val="24"/>
          <w:szCs w:val="24"/>
          <w:u w:color="000000"/>
          <w:bdr w:val="nil"/>
          <w:lang w:val="en-US" w:eastAsia="en-GB"/>
        </w:rPr>
      </w:pPr>
    </w:p>
    <w:p w14:paraId="27B47A3B" w14:textId="19D640FF" w:rsidR="005A07D8" w:rsidRPr="005A07D8" w:rsidRDefault="005A07D8" w:rsidP="00594E44">
      <w:pPr>
        <w:spacing w:after="120" w:line="240" w:lineRule="auto"/>
        <w:jc w:val="both"/>
        <w:rPr>
          <w:rFonts w:eastAsia="Times New Roman"/>
          <w:sz w:val="24"/>
          <w:szCs w:val="24"/>
          <w:bdr w:val="nil"/>
          <w:lang w:val="en-US" w:eastAsia="en-GB"/>
        </w:rPr>
      </w:pPr>
      <w:r w:rsidRPr="2536B733">
        <w:rPr>
          <w:rFonts w:eastAsia="Times New Roman"/>
          <w:sz w:val="24"/>
          <w:szCs w:val="24"/>
          <w:bdr w:val="nil"/>
          <w:lang w:val="en-US" w:eastAsia="en-GB"/>
        </w:rPr>
        <w:t xml:space="preserve">Over </w:t>
      </w:r>
      <w:r w:rsidR="0052450C" w:rsidRPr="2536B733">
        <w:rPr>
          <w:rFonts w:eastAsia="Times New Roman"/>
          <w:sz w:val="24"/>
          <w:szCs w:val="24"/>
          <w:bdr w:val="nil"/>
          <w:lang w:val="en-US" w:eastAsia="en-GB"/>
        </w:rPr>
        <w:t>recent</w:t>
      </w:r>
      <w:r w:rsidRPr="2536B733">
        <w:rPr>
          <w:rFonts w:eastAsia="Times New Roman"/>
          <w:sz w:val="24"/>
          <w:szCs w:val="24"/>
          <w:bdr w:val="nil"/>
          <w:lang w:val="en-US" w:eastAsia="en-GB"/>
        </w:rPr>
        <w:t xml:space="preserve"> years there has been a </w:t>
      </w:r>
      <w:r w:rsidR="0052450C" w:rsidRPr="2536B733">
        <w:rPr>
          <w:rFonts w:eastAsia="Times New Roman"/>
          <w:sz w:val="24"/>
          <w:szCs w:val="24"/>
          <w:bdr w:val="nil"/>
          <w:lang w:val="en-US" w:eastAsia="en-GB"/>
        </w:rPr>
        <w:t>fall</w:t>
      </w:r>
      <w:r w:rsidRPr="2536B733">
        <w:rPr>
          <w:rFonts w:eastAsia="Times New Roman"/>
          <w:sz w:val="24"/>
          <w:szCs w:val="24"/>
          <w:bdr w:val="nil"/>
          <w:lang w:val="en-US" w:eastAsia="en-GB"/>
        </w:rPr>
        <w:t xml:space="preserve"> in the number of new HIV diagnoses, </w:t>
      </w:r>
      <w:r w:rsidR="0052450C" w:rsidRPr="2536B733">
        <w:rPr>
          <w:rFonts w:eastAsia="Times New Roman"/>
          <w:sz w:val="24"/>
          <w:szCs w:val="24"/>
          <w:bdr w:val="nil"/>
          <w:lang w:val="en-US" w:eastAsia="en-GB"/>
        </w:rPr>
        <w:t>ma</w:t>
      </w:r>
      <w:r w:rsidR="001245F0" w:rsidRPr="2536B733">
        <w:rPr>
          <w:rFonts w:eastAsia="Times New Roman"/>
          <w:sz w:val="24"/>
          <w:szCs w:val="24"/>
          <w:bdr w:val="nil"/>
          <w:lang w:val="en-US" w:eastAsia="en-GB"/>
        </w:rPr>
        <w:t>i</w:t>
      </w:r>
      <w:r w:rsidR="0052450C" w:rsidRPr="2536B733">
        <w:rPr>
          <w:rFonts w:eastAsia="Times New Roman"/>
          <w:sz w:val="24"/>
          <w:szCs w:val="24"/>
          <w:bdr w:val="nil"/>
          <w:lang w:val="en-US" w:eastAsia="en-GB"/>
        </w:rPr>
        <w:t xml:space="preserve">nly because of </w:t>
      </w:r>
      <w:r w:rsidRPr="2536B733">
        <w:rPr>
          <w:rFonts w:eastAsia="Times New Roman"/>
          <w:sz w:val="24"/>
          <w:szCs w:val="24"/>
          <w:bdr w:val="nil"/>
          <w:lang w:val="en-US" w:eastAsia="en-GB"/>
        </w:rPr>
        <w:t xml:space="preserve">better access to the medication used to treat HIV and new ways of preventing it being passed on, such as </w:t>
      </w:r>
      <w:r w:rsidR="0052450C" w:rsidRPr="2536B733">
        <w:rPr>
          <w:rFonts w:eastAsia="Times New Roman"/>
          <w:sz w:val="24"/>
          <w:szCs w:val="24"/>
          <w:bdr w:val="nil"/>
          <w:lang w:val="en-US" w:eastAsia="en-GB"/>
        </w:rPr>
        <w:t>pre-exposure prophylaxis (PrEP).</w:t>
      </w:r>
      <w:r w:rsidRPr="2536B733">
        <w:rPr>
          <w:rFonts w:eastAsia="Times New Roman"/>
          <w:sz w:val="24"/>
          <w:szCs w:val="24"/>
          <w:bdr w:val="nil"/>
          <w:lang w:val="en-US" w:eastAsia="en-GB"/>
        </w:rPr>
        <w:t xml:space="preserve"> We now know that people who are living with HIV who are on medication and have an undetectable level of the virus in their blood </w:t>
      </w:r>
      <w:r w:rsidR="0052450C" w:rsidRPr="2536B733">
        <w:rPr>
          <w:rFonts w:eastAsia="Times New Roman"/>
          <w:sz w:val="24"/>
          <w:szCs w:val="24"/>
          <w:bdr w:val="nil"/>
          <w:lang w:val="en-US" w:eastAsia="en-GB"/>
        </w:rPr>
        <w:t>can’t</w:t>
      </w:r>
      <w:r w:rsidRPr="2536B733">
        <w:rPr>
          <w:rFonts w:eastAsia="Times New Roman"/>
          <w:sz w:val="24"/>
          <w:szCs w:val="24"/>
          <w:bdr w:val="nil"/>
          <w:lang w:val="en-US" w:eastAsia="en-GB"/>
        </w:rPr>
        <w:t xml:space="preserve"> pass it on. However, </w:t>
      </w:r>
      <w:r w:rsidR="0052450C" w:rsidRPr="2536B733">
        <w:rPr>
          <w:rFonts w:eastAsia="Times New Roman"/>
          <w:sz w:val="24"/>
          <w:szCs w:val="24"/>
          <w:bdr w:val="nil"/>
          <w:lang w:val="en-US" w:eastAsia="en-GB"/>
        </w:rPr>
        <w:t xml:space="preserve">roughly </w:t>
      </w:r>
      <w:r w:rsidRPr="2536B733">
        <w:rPr>
          <w:rFonts w:eastAsia="Times New Roman"/>
          <w:sz w:val="24"/>
          <w:szCs w:val="24"/>
          <w:bdr w:val="nil"/>
          <w:lang w:val="en-US" w:eastAsia="en-GB"/>
        </w:rPr>
        <w:t xml:space="preserve">27,000 </w:t>
      </w:r>
      <w:r w:rsidR="0052450C" w:rsidRPr="2536B733">
        <w:rPr>
          <w:rFonts w:eastAsia="Times New Roman"/>
          <w:sz w:val="24"/>
          <w:szCs w:val="24"/>
          <w:bdr w:val="nil"/>
          <w:lang w:val="en-US" w:eastAsia="en-GB"/>
        </w:rPr>
        <w:t xml:space="preserve">people </w:t>
      </w:r>
      <w:r w:rsidRPr="2536B733">
        <w:rPr>
          <w:rFonts w:eastAsia="Times New Roman"/>
          <w:sz w:val="24"/>
          <w:szCs w:val="24"/>
          <w:bdr w:val="nil"/>
          <w:lang w:val="en-US" w:eastAsia="en-GB"/>
        </w:rPr>
        <w:t xml:space="preserve">were </w:t>
      </w:r>
      <w:r w:rsidR="006D3440" w:rsidRPr="2536B733">
        <w:rPr>
          <w:rFonts w:eastAsia="Times New Roman"/>
          <w:sz w:val="24"/>
          <w:szCs w:val="24"/>
          <w:bdr w:val="nil"/>
          <w:lang w:val="en-US" w:eastAsia="en-GB"/>
        </w:rPr>
        <w:t>newly diagnosed</w:t>
      </w:r>
      <w:r w:rsidRPr="2536B733">
        <w:rPr>
          <w:rFonts w:eastAsia="Times New Roman"/>
          <w:sz w:val="24"/>
          <w:szCs w:val="24"/>
          <w:bdr w:val="nil"/>
          <w:lang w:val="en-US" w:eastAsia="en-GB"/>
        </w:rPr>
        <w:t xml:space="preserve"> with HIV in the Europe in 2017.  </w:t>
      </w:r>
    </w:p>
    <w:p w14:paraId="51C1F004" w14:textId="2ED55CB0" w:rsidR="005A07D8" w:rsidRPr="005A07D8" w:rsidRDefault="005A07D8" w:rsidP="00586604">
      <w:pPr>
        <w:spacing w:after="120" w:line="240" w:lineRule="auto"/>
        <w:jc w:val="both"/>
        <w:rPr>
          <w:rFonts w:eastAsia="Times New Roman"/>
          <w:bCs/>
          <w:iCs/>
          <w:sz w:val="24"/>
          <w:szCs w:val="24"/>
          <w:u w:color="000000"/>
          <w:bdr w:val="nil"/>
          <w:lang w:val="en-US" w:eastAsia="en-GB"/>
        </w:rPr>
      </w:pPr>
      <w:r w:rsidRPr="005A07D8">
        <w:rPr>
          <w:rFonts w:eastAsia="Times New Roman"/>
          <w:bCs/>
          <w:iCs/>
          <w:sz w:val="24"/>
          <w:szCs w:val="24"/>
          <w:u w:color="000000"/>
          <w:bdr w:val="nil"/>
          <w:lang w:val="en-US" w:eastAsia="en-GB"/>
        </w:rPr>
        <w:t xml:space="preserve">We </w:t>
      </w:r>
      <w:r w:rsidR="0052450C">
        <w:rPr>
          <w:rFonts w:eastAsia="Times New Roman"/>
          <w:bCs/>
          <w:iCs/>
          <w:sz w:val="24"/>
          <w:szCs w:val="24"/>
          <w:u w:color="000000"/>
          <w:bdr w:val="nil"/>
          <w:lang w:val="en-US" w:eastAsia="en-GB"/>
        </w:rPr>
        <w:t>want to understand more</w:t>
      </w:r>
      <w:r w:rsidRPr="005A07D8">
        <w:rPr>
          <w:rFonts w:eastAsia="Times New Roman"/>
          <w:bCs/>
          <w:iCs/>
          <w:sz w:val="24"/>
          <w:szCs w:val="24"/>
          <w:u w:color="000000"/>
          <w:bdr w:val="nil"/>
          <w:lang w:val="en-US" w:eastAsia="en-GB"/>
        </w:rPr>
        <w:t xml:space="preserve"> about the </w:t>
      </w:r>
      <w:r w:rsidR="0052450C">
        <w:rPr>
          <w:rFonts w:eastAsia="Times New Roman"/>
          <w:bCs/>
          <w:iCs/>
          <w:sz w:val="24"/>
          <w:szCs w:val="24"/>
          <w:u w:color="000000"/>
          <w:bdr w:val="nil"/>
          <w:lang w:val="en-US" w:eastAsia="en-GB"/>
        </w:rPr>
        <w:t xml:space="preserve">health, </w:t>
      </w:r>
      <w:r w:rsidRPr="005A07D8">
        <w:rPr>
          <w:rFonts w:eastAsia="Times New Roman"/>
          <w:bCs/>
          <w:iCs/>
          <w:sz w:val="24"/>
          <w:szCs w:val="24"/>
          <w:u w:color="000000"/>
          <w:bdr w:val="nil"/>
          <w:lang w:val="en-US" w:eastAsia="en-GB"/>
        </w:rPr>
        <w:t xml:space="preserve">experiences and needs of people who have </w:t>
      </w:r>
      <w:r w:rsidR="0052450C">
        <w:rPr>
          <w:rFonts w:eastAsia="Times New Roman"/>
          <w:bCs/>
          <w:iCs/>
          <w:sz w:val="24"/>
          <w:szCs w:val="24"/>
          <w:u w:color="000000"/>
          <w:bdr w:val="nil"/>
          <w:lang w:val="en-US" w:eastAsia="en-GB"/>
        </w:rPr>
        <w:t>caught HIV recently</w:t>
      </w:r>
      <w:r w:rsidRPr="005A07D8">
        <w:rPr>
          <w:rFonts w:eastAsia="Times New Roman"/>
          <w:bCs/>
          <w:iCs/>
          <w:sz w:val="24"/>
          <w:szCs w:val="24"/>
          <w:u w:color="000000"/>
          <w:bdr w:val="nil"/>
          <w:lang w:val="en-US" w:eastAsia="en-GB"/>
        </w:rPr>
        <w:t xml:space="preserve"> (for our study, </w:t>
      </w:r>
      <w:r w:rsidR="00567BA7" w:rsidRPr="005A07D8">
        <w:rPr>
          <w:rFonts w:eastAsia="Times New Roman"/>
          <w:bCs/>
          <w:iCs/>
          <w:sz w:val="24"/>
          <w:szCs w:val="24"/>
          <w:u w:color="000000"/>
          <w:bdr w:val="nil"/>
          <w:lang w:val="en-US" w:eastAsia="en-GB"/>
        </w:rPr>
        <w:t>which</w:t>
      </w:r>
      <w:r w:rsidRPr="005A07D8">
        <w:rPr>
          <w:rFonts w:eastAsia="Times New Roman"/>
          <w:bCs/>
          <w:iCs/>
          <w:sz w:val="24"/>
          <w:szCs w:val="24"/>
          <w:u w:color="000000"/>
          <w:bdr w:val="nil"/>
          <w:lang w:val="en-US" w:eastAsia="en-GB"/>
        </w:rPr>
        <w:t xml:space="preserve"> means people who have received a positive HIV test within 12 months of a negative one). We also want to understand </w:t>
      </w:r>
      <w:r w:rsidR="0052450C">
        <w:rPr>
          <w:rFonts w:eastAsia="Times New Roman"/>
          <w:bCs/>
          <w:iCs/>
          <w:sz w:val="24"/>
          <w:szCs w:val="24"/>
          <w:u w:color="000000"/>
          <w:bdr w:val="nil"/>
          <w:lang w:val="en-US" w:eastAsia="en-GB"/>
        </w:rPr>
        <w:t>how we can improve</w:t>
      </w:r>
      <w:r w:rsidRPr="005A07D8">
        <w:rPr>
          <w:rFonts w:eastAsia="Times New Roman"/>
          <w:bCs/>
          <w:iCs/>
          <w:sz w:val="24"/>
          <w:szCs w:val="24"/>
          <w:u w:color="000000"/>
          <w:bdr w:val="nil"/>
          <w:lang w:val="en-US" w:eastAsia="en-GB"/>
        </w:rPr>
        <w:t xml:space="preserve"> HIV prevention.  </w:t>
      </w:r>
    </w:p>
    <w:p w14:paraId="1C618320" w14:textId="736A080F" w:rsidR="009300B3" w:rsidRPr="009300B3" w:rsidRDefault="0052450C" w:rsidP="00591A49">
      <w:pPr>
        <w:spacing w:after="0" w:line="240" w:lineRule="auto"/>
        <w:jc w:val="both"/>
        <w:rPr>
          <w:rFonts w:eastAsia="Times New Roman"/>
          <w:sz w:val="24"/>
          <w:szCs w:val="24"/>
          <w:bdr w:val="nil"/>
          <w:lang w:val="en-US" w:eastAsia="en-GB"/>
        </w:rPr>
      </w:pPr>
      <w:r w:rsidRPr="061E13FB">
        <w:rPr>
          <w:rFonts w:eastAsia="Times New Roman"/>
          <w:sz w:val="24"/>
          <w:szCs w:val="24"/>
          <w:bdr w:val="nil"/>
          <w:lang w:val="en-US" w:eastAsia="en-GB"/>
        </w:rPr>
        <w:t>Learning from people who have recently caught HIV will help us understand new HIV infection better</w:t>
      </w:r>
      <w:r w:rsidR="4D38EA07" w:rsidRPr="061E13FB">
        <w:rPr>
          <w:rFonts w:eastAsia="Times New Roman"/>
          <w:sz w:val="24"/>
          <w:szCs w:val="24"/>
          <w:bdr w:val="nil"/>
          <w:lang w:val="en-US" w:eastAsia="en-GB"/>
        </w:rPr>
        <w:t>.</w:t>
      </w:r>
      <w:r w:rsidRPr="061E13FB">
        <w:rPr>
          <w:rFonts w:eastAsia="Times New Roman"/>
          <w:sz w:val="24"/>
          <w:szCs w:val="24"/>
          <w:bdr w:val="nil"/>
          <w:lang w:val="en-US" w:eastAsia="en-GB"/>
        </w:rPr>
        <w:t xml:space="preserve">  </w:t>
      </w:r>
      <w:r w:rsidR="005A07D8" w:rsidRPr="061E13FB">
        <w:rPr>
          <w:rFonts w:eastAsia="Times New Roman"/>
          <w:sz w:val="24"/>
          <w:szCs w:val="24"/>
          <w:bdr w:val="nil"/>
          <w:lang w:val="en-US" w:eastAsia="en-GB"/>
        </w:rPr>
        <w:t xml:space="preserve">This </w:t>
      </w:r>
      <w:r w:rsidRPr="061E13FB">
        <w:rPr>
          <w:rFonts w:eastAsia="Times New Roman"/>
          <w:sz w:val="24"/>
          <w:szCs w:val="24"/>
          <w:bdr w:val="nil"/>
          <w:lang w:val="en-US" w:eastAsia="en-GB"/>
        </w:rPr>
        <w:t xml:space="preserve">will help </w:t>
      </w:r>
      <w:r w:rsidR="005A07D8" w:rsidRPr="061E13FB">
        <w:rPr>
          <w:rFonts w:eastAsia="Times New Roman"/>
          <w:sz w:val="24"/>
          <w:szCs w:val="24"/>
          <w:bdr w:val="nil"/>
          <w:lang w:val="en-US" w:eastAsia="en-GB"/>
        </w:rPr>
        <w:t xml:space="preserve">policymakers and healthcare providers </w:t>
      </w:r>
      <w:r w:rsidRPr="061E13FB">
        <w:rPr>
          <w:rFonts w:eastAsia="Times New Roman"/>
          <w:sz w:val="24"/>
          <w:szCs w:val="24"/>
          <w:bdr w:val="nil"/>
          <w:lang w:val="en-US" w:eastAsia="en-GB"/>
        </w:rPr>
        <w:t>to</w:t>
      </w:r>
      <w:r w:rsidR="005A07D8" w:rsidRPr="061E13FB">
        <w:rPr>
          <w:rFonts w:eastAsia="Times New Roman"/>
          <w:sz w:val="24"/>
          <w:szCs w:val="24"/>
          <w:bdr w:val="nil"/>
          <w:lang w:val="en-US" w:eastAsia="en-GB"/>
        </w:rPr>
        <w:t xml:space="preserve"> improve health and support services in the future.  </w:t>
      </w:r>
    </w:p>
    <w:p w14:paraId="727C8297" w14:textId="77777777" w:rsidR="007B463C" w:rsidRDefault="007B463C" w:rsidP="00E803D6">
      <w:pPr>
        <w:pStyle w:val="PTBodyText"/>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9446DB" w14:paraId="414498DA" w14:textId="77777777" w:rsidTr="009446DB">
        <w:trPr>
          <w:trHeight w:val="757"/>
        </w:trPr>
        <w:tc>
          <w:tcPr>
            <w:tcW w:w="567" w:type="dxa"/>
            <w:shd w:val="clear" w:color="auto" w:fill="auto"/>
            <w:vAlign w:val="center"/>
          </w:tcPr>
          <w:p w14:paraId="2DAAD571" w14:textId="77777777" w:rsidR="00057DE0" w:rsidRPr="009446DB" w:rsidRDefault="00057DE0" w:rsidP="00302761">
            <w:pPr>
              <w:spacing w:after="0" w:line="240" w:lineRule="auto"/>
              <w:rPr>
                <w:color w:val="548DD4"/>
                <w:sz w:val="72"/>
                <w:szCs w:val="72"/>
              </w:rPr>
            </w:pPr>
            <w:r w:rsidRPr="009446DB">
              <w:rPr>
                <w:color w:val="548DD4"/>
                <w:sz w:val="72"/>
                <w:szCs w:val="72"/>
              </w:rPr>
              <w:t>2</w:t>
            </w:r>
          </w:p>
        </w:tc>
        <w:tc>
          <w:tcPr>
            <w:tcW w:w="3402" w:type="dxa"/>
            <w:shd w:val="clear" w:color="auto" w:fill="auto"/>
            <w:vAlign w:val="center"/>
          </w:tcPr>
          <w:p w14:paraId="0DCB09D3" w14:textId="77777777" w:rsidR="00057DE0" w:rsidRPr="008C712C" w:rsidRDefault="00057DE0" w:rsidP="00302761">
            <w:pPr>
              <w:keepNext/>
              <w:spacing w:after="0" w:line="240" w:lineRule="auto"/>
              <w:ind w:right="130"/>
              <w:outlineLvl w:val="0"/>
              <w:rPr>
                <w:rFonts w:eastAsia="Times New Roman"/>
                <w:b/>
                <w:sz w:val="28"/>
                <w:szCs w:val="28"/>
              </w:rPr>
            </w:pPr>
            <w:r w:rsidRPr="008C712C">
              <w:rPr>
                <w:rFonts w:eastAsia="Times New Roman"/>
                <w:b/>
                <w:sz w:val="28"/>
                <w:szCs w:val="28"/>
              </w:rPr>
              <w:t>Wh</w:t>
            </w:r>
            <w:r w:rsidR="00DB0410" w:rsidRPr="008C712C">
              <w:rPr>
                <w:rFonts w:eastAsia="Times New Roman"/>
                <w:b/>
                <w:sz w:val="28"/>
                <w:szCs w:val="28"/>
              </w:rPr>
              <w:t>y am I being asked to ta</w:t>
            </w:r>
            <w:r w:rsidRPr="008C712C">
              <w:rPr>
                <w:rFonts w:eastAsia="Times New Roman"/>
                <w:b/>
                <w:sz w:val="28"/>
                <w:szCs w:val="28"/>
              </w:rPr>
              <w:t>ke part?</w:t>
            </w:r>
          </w:p>
        </w:tc>
      </w:tr>
    </w:tbl>
    <w:p w14:paraId="7FA8BBAF" w14:textId="77777777" w:rsidR="00057DE0" w:rsidRPr="00057DE0" w:rsidRDefault="00057DE0" w:rsidP="00302761">
      <w:pPr>
        <w:spacing w:after="120" w:line="240" w:lineRule="auto"/>
        <w:rPr>
          <w:sz w:val="14"/>
          <w:szCs w:val="24"/>
        </w:rPr>
      </w:pPr>
    </w:p>
    <w:p w14:paraId="351E6213" w14:textId="0CF5C517" w:rsidR="008C712C" w:rsidRPr="008C712C" w:rsidRDefault="008C712C" w:rsidP="00DF491C">
      <w:pPr>
        <w:pStyle w:val="PTBodyText"/>
        <w:jc w:val="both"/>
        <w:rPr>
          <w:lang w:val="en-US" w:eastAsia="en-GB"/>
        </w:rPr>
      </w:pPr>
      <w:r w:rsidRPr="008C712C">
        <w:rPr>
          <w:bdr w:val="nil"/>
          <w:lang w:val="en-US" w:eastAsia="en-GB"/>
        </w:rPr>
        <w:t xml:space="preserve">You are being asked to take part </w:t>
      </w:r>
      <w:r w:rsidR="6AE7B5DC">
        <w:rPr>
          <w:bdr w:val="nil"/>
          <w:lang w:val="en-US" w:eastAsia="en-GB"/>
        </w:rPr>
        <w:t>because you</w:t>
      </w:r>
      <w:r w:rsidR="0060767C">
        <w:rPr>
          <w:bdr w:val="nil"/>
          <w:lang w:val="en-US" w:eastAsia="en-GB"/>
        </w:rPr>
        <w:t xml:space="preserve"> have </w:t>
      </w:r>
      <w:r w:rsidR="427BACD7">
        <w:rPr>
          <w:bdr w:val="nil"/>
          <w:lang w:val="en-US" w:eastAsia="en-GB"/>
        </w:rPr>
        <w:t xml:space="preserve">been diagnosed as having </w:t>
      </w:r>
      <w:r w:rsidR="00F35B87">
        <w:rPr>
          <w:bdr w:val="nil"/>
          <w:lang w:val="en-US" w:eastAsia="en-GB"/>
        </w:rPr>
        <w:t>recently acquired</w:t>
      </w:r>
      <w:r w:rsidR="427BACD7">
        <w:rPr>
          <w:bdr w:val="nil"/>
          <w:lang w:val="en-US" w:eastAsia="en-GB"/>
        </w:rPr>
        <w:t xml:space="preserve"> HIV.</w:t>
      </w:r>
      <w:r w:rsidR="0052450C">
        <w:rPr>
          <w:bdr w:val="nil"/>
          <w:lang w:val="en-US" w:eastAsia="en-GB"/>
        </w:rPr>
        <w:t xml:space="preserve"> For this study that means you have had an HIV-negative test within 12 months of your HIV-positive test. </w:t>
      </w:r>
      <w:r w:rsidR="223BF847" w:rsidRPr="2536B733">
        <w:rPr>
          <w:lang w:val="en-US" w:eastAsia="en-GB"/>
        </w:rPr>
        <w:t xml:space="preserve">You have also already participated in the CASCADE study by agreeing to be interviewed and possibly also participating in a photography </w:t>
      </w:r>
      <w:r w:rsidR="26695AD2" w:rsidRPr="2536B733">
        <w:rPr>
          <w:lang w:val="en-US" w:eastAsia="en-GB"/>
        </w:rPr>
        <w:t>project.</w:t>
      </w:r>
      <w:r w:rsidR="00DF491C">
        <w:rPr>
          <w:lang w:val="en-US" w:eastAsia="en-GB"/>
        </w:rPr>
        <w:t xml:space="preserve"> </w:t>
      </w:r>
      <w:r w:rsidR="26695AD2" w:rsidRPr="2536B733">
        <w:rPr>
          <w:lang w:val="en-US" w:eastAsia="en-GB"/>
        </w:rPr>
        <w:t xml:space="preserve">We are inviting you to a second </w:t>
      </w:r>
      <w:r w:rsidR="26695AD2" w:rsidRPr="2536B733">
        <w:rPr>
          <w:lang w:val="en-US" w:eastAsia="en-GB"/>
        </w:rPr>
        <w:t>interview</w:t>
      </w:r>
      <w:r w:rsidR="650E4003" w:rsidRPr="2536B733">
        <w:rPr>
          <w:lang w:val="en-US" w:eastAsia="en-GB"/>
        </w:rPr>
        <w:t>.</w:t>
      </w:r>
      <w:r w:rsidR="00DF491C">
        <w:rPr>
          <w:lang w:val="en-US" w:eastAsia="en-GB"/>
        </w:rPr>
        <w:t xml:space="preserve"> </w:t>
      </w:r>
      <w:r w:rsidR="650E4003" w:rsidRPr="2536B733">
        <w:rPr>
          <w:lang w:val="en-US" w:eastAsia="en-GB"/>
        </w:rPr>
        <w:t>I</w:t>
      </w:r>
      <w:r w:rsidR="26695AD2" w:rsidRPr="2536B733">
        <w:rPr>
          <w:lang w:val="en-US" w:eastAsia="en-GB"/>
        </w:rPr>
        <w:t xml:space="preserve">f you did </w:t>
      </w:r>
      <w:r w:rsidR="5DE52ACC" w:rsidRPr="2536B733">
        <w:rPr>
          <w:lang w:val="en-US" w:eastAsia="en-GB"/>
        </w:rPr>
        <w:t>participate</w:t>
      </w:r>
      <w:r w:rsidR="26695AD2" w:rsidRPr="2536B733">
        <w:rPr>
          <w:lang w:val="en-US" w:eastAsia="en-GB"/>
        </w:rPr>
        <w:t xml:space="preserve"> in the</w:t>
      </w:r>
      <w:r w:rsidR="68F6D8B7" w:rsidRPr="2536B733">
        <w:rPr>
          <w:lang w:val="en-US" w:eastAsia="en-GB"/>
        </w:rPr>
        <w:t xml:space="preserve"> photography project, </w:t>
      </w:r>
      <w:r w:rsidR="6401FC10" w:rsidRPr="2536B733">
        <w:rPr>
          <w:lang w:val="en-US" w:eastAsia="en-GB"/>
        </w:rPr>
        <w:t>we will also invite you to participate in two 2-hour workshops.</w:t>
      </w:r>
    </w:p>
    <w:p w14:paraId="1AA42BE9" w14:textId="567CFD61" w:rsidR="008C712C" w:rsidRPr="008C712C" w:rsidRDefault="008C712C" w:rsidP="00576D70">
      <w:pPr>
        <w:pStyle w:val="PTBodyText"/>
        <w:jc w:val="both"/>
        <w:rPr>
          <w:bdr w:val="nil"/>
          <w:lang w:val="en-US" w:eastAsia="en-GB"/>
        </w:rPr>
      </w:pPr>
      <w:r w:rsidRPr="008C712C">
        <w:rPr>
          <w:bdr w:val="nil"/>
          <w:lang w:val="en-US" w:eastAsia="en-GB"/>
        </w:rPr>
        <w:t xml:space="preserve">It is up to you to decide whether or not to take part and your decision will not affect </w:t>
      </w:r>
      <w:r w:rsidR="56BEFF0E" w:rsidRPr="2A060913">
        <w:rPr>
          <w:lang w:val="en-US" w:eastAsia="en-GB"/>
        </w:rPr>
        <w:t xml:space="preserve">your access to services or </w:t>
      </w:r>
      <w:r w:rsidR="1A57E015" w:rsidRPr="2A060913">
        <w:rPr>
          <w:lang w:val="en-US" w:eastAsia="en-GB"/>
        </w:rPr>
        <w:t>the care you receive</w:t>
      </w:r>
      <w:r w:rsidR="0060767C">
        <w:rPr>
          <w:bdr w:val="nil"/>
          <w:lang w:val="en-US" w:eastAsia="en-GB"/>
        </w:rPr>
        <w:t xml:space="preserve"> in any way.</w:t>
      </w:r>
      <w:r w:rsidRPr="008C712C">
        <w:rPr>
          <w:bdr w:val="nil"/>
          <w:lang w:val="en-US" w:eastAsia="en-GB"/>
        </w:rPr>
        <w:t xml:space="preserve"> </w:t>
      </w:r>
    </w:p>
    <w:p w14:paraId="27355121" w14:textId="77777777" w:rsidR="00A618BC" w:rsidRPr="00057DE0" w:rsidRDefault="008C712C" w:rsidP="00576D70">
      <w:pPr>
        <w:pStyle w:val="PTBodyText"/>
        <w:spacing w:after="240"/>
        <w:jc w:val="both"/>
      </w:pPr>
      <w:r w:rsidRPr="008C712C">
        <w:rPr>
          <w:bdr w:val="nil"/>
          <w:lang w:val="en-US" w:eastAsia="en-GB"/>
        </w:rPr>
        <w:t>If you do decide to take part</w:t>
      </w:r>
      <w:r w:rsidR="00557ECE">
        <w:rPr>
          <w:bdr w:val="nil"/>
          <w:lang w:val="en-US" w:eastAsia="en-GB"/>
        </w:rPr>
        <w:t>,</w:t>
      </w:r>
      <w:r w:rsidRPr="008C712C">
        <w:rPr>
          <w:bdr w:val="nil"/>
          <w:lang w:val="en-US" w:eastAsia="en-GB"/>
        </w:rPr>
        <w:t xml:space="preserve"> you will be given this information sheet to keep and be asked to sign a consent form. If you decide to take </w:t>
      </w:r>
      <w:proofErr w:type="gramStart"/>
      <w:r w:rsidRPr="008C712C">
        <w:rPr>
          <w:bdr w:val="nil"/>
          <w:lang w:val="en-US" w:eastAsia="en-GB"/>
        </w:rPr>
        <w:t>part</w:t>
      </w:r>
      <w:proofErr w:type="gramEnd"/>
      <w:r w:rsidRPr="008C712C">
        <w:rPr>
          <w:bdr w:val="nil"/>
          <w:lang w:val="en-US" w:eastAsia="en-GB"/>
        </w:rPr>
        <w:t xml:space="preserve"> you</w:t>
      </w:r>
      <w:r w:rsidR="0061332A">
        <w:rPr>
          <w:bdr w:val="nil"/>
          <w:lang w:val="en-US" w:eastAsia="en-GB"/>
        </w:rPr>
        <w:t xml:space="preserve"> </w:t>
      </w:r>
      <w:r w:rsidRPr="008C712C">
        <w:rPr>
          <w:bdr w:val="nil"/>
          <w:lang w:val="en-US" w:eastAsia="en-GB"/>
        </w:rPr>
        <w:t xml:space="preserve">are still free to change your mind and withdraw at any time without giving a reason. </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9446DB" w14:paraId="771C4B57" w14:textId="77777777" w:rsidTr="009446DB">
        <w:trPr>
          <w:trHeight w:val="757"/>
        </w:trPr>
        <w:tc>
          <w:tcPr>
            <w:tcW w:w="567" w:type="dxa"/>
            <w:shd w:val="clear" w:color="auto" w:fill="auto"/>
            <w:vAlign w:val="center"/>
          </w:tcPr>
          <w:p w14:paraId="43761D67" w14:textId="77777777" w:rsidR="00057DE0" w:rsidRPr="009446DB" w:rsidRDefault="00057DE0" w:rsidP="00302761">
            <w:pPr>
              <w:spacing w:after="0" w:line="240" w:lineRule="auto"/>
              <w:rPr>
                <w:color w:val="548DD4"/>
                <w:sz w:val="72"/>
                <w:szCs w:val="72"/>
              </w:rPr>
            </w:pPr>
            <w:r w:rsidRPr="009446DB">
              <w:rPr>
                <w:color w:val="548DD4"/>
                <w:sz w:val="72"/>
                <w:szCs w:val="72"/>
              </w:rPr>
              <w:t>3</w:t>
            </w:r>
          </w:p>
        </w:tc>
        <w:tc>
          <w:tcPr>
            <w:tcW w:w="3402" w:type="dxa"/>
            <w:shd w:val="clear" w:color="auto" w:fill="auto"/>
            <w:vAlign w:val="center"/>
          </w:tcPr>
          <w:p w14:paraId="2552DE06" w14:textId="77777777" w:rsidR="00057DE0" w:rsidRPr="009446DB" w:rsidRDefault="00057DE0" w:rsidP="00E803D6">
            <w:pPr>
              <w:keepNext/>
              <w:spacing w:after="120" w:line="240" w:lineRule="auto"/>
              <w:ind w:left="142" w:right="62"/>
              <w:rPr>
                <w:b/>
                <w:bCs/>
                <w:sz w:val="24"/>
                <w:szCs w:val="20"/>
              </w:rPr>
            </w:pPr>
            <w:r w:rsidRPr="009446DB">
              <w:rPr>
                <w:rFonts w:eastAsia="Times New Roman"/>
                <w:b/>
                <w:bCs/>
                <w:sz w:val="28"/>
                <w:szCs w:val="28"/>
              </w:rPr>
              <w:t xml:space="preserve">What do I need to know about </w:t>
            </w:r>
            <w:r w:rsidR="0061332A">
              <w:rPr>
                <w:rFonts w:eastAsia="Times New Roman"/>
                <w:b/>
                <w:bCs/>
                <w:sz w:val="28"/>
                <w:szCs w:val="28"/>
              </w:rPr>
              <w:t>taking part in this project</w:t>
            </w:r>
            <w:r w:rsidRPr="009446DB">
              <w:rPr>
                <w:rFonts w:eastAsia="Times New Roman"/>
                <w:b/>
                <w:bCs/>
                <w:sz w:val="28"/>
                <w:szCs w:val="28"/>
              </w:rPr>
              <w:t>?</w:t>
            </w:r>
          </w:p>
        </w:tc>
      </w:tr>
    </w:tbl>
    <w:p w14:paraId="6FBE5E38" w14:textId="0C199669" w:rsidR="007C3B51" w:rsidRDefault="007C3B51" w:rsidP="00591A49">
      <w:pPr>
        <w:pStyle w:val="PTBodyText"/>
        <w:spacing w:after="0"/>
      </w:pPr>
    </w:p>
    <w:p w14:paraId="434F3391" w14:textId="41B79313" w:rsidR="007C3B51" w:rsidRPr="00B26BD2" w:rsidRDefault="54058777" w:rsidP="3750FCB9">
      <w:pPr>
        <w:pStyle w:val="PTBodyText"/>
        <w:rPr>
          <w:b/>
          <w:i/>
        </w:rPr>
      </w:pPr>
      <w:bookmarkStart w:id="0" w:name="_Hlk87020397"/>
      <w:bookmarkStart w:id="1" w:name="_Hlk87021385"/>
      <w:bookmarkEnd w:id="0"/>
      <w:r w:rsidRPr="3750FCB9">
        <w:rPr>
          <w:b/>
          <w:i/>
        </w:rPr>
        <w:t>i</w:t>
      </w:r>
      <w:r w:rsidR="00B26BD2" w:rsidRPr="3750FCB9">
        <w:rPr>
          <w:b/>
          <w:i/>
        </w:rPr>
        <w:t>. Interview</w:t>
      </w:r>
    </w:p>
    <w:bookmarkEnd w:id="1"/>
    <w:p w14:paraId="7A0AEB44" w14:textId="4B1571D0" w:rsidR="007C3B51" w:rsidRDefault="00B26BD2" w:rsidP="00906C5A">
      <w:pPr>
        <w:pStyle w:val="PTBodyText"/>
        <w:jc w:val="both"/>
      </w:pPr>
      <w:r>
        <w:t>We</w:t>
      </w:r>
      <w:r w:rsidR="26681FA9">
        <w:t xml:space="preserve"> will</w:t>
      </w:r>
      <w:r>
        <w:t xml:space="preserve"> invite you to a</w:t>
      </w:r>
      <w:r w:rsidR="665C3C4A">
        <w:t xml:space="preserve"> second</w:t>
      </w:r>
      <w:r w:rsidR="003B5EA1">
        <w:t xml:space="preserve"> interview</w:t>
      </w:r>
      <w:r w:rsidR="6BABF114">
        <w:t xml:space="preserve"> </w:t>
      </w:r>
      <w:r w:rsidR="6BABF114" w:rsidRPr="00722F3A">
        <w:t>around 1</w:t>
      </w:r>
      <w:r w:rsidR="00E4711C" w:rsidRPr="00722F3A">
        <w:t>2</w:t>
      </w:r>
      <w:r w:rsidR="6BABF114" w:rsidRPr="00722F3A">
        <w:t>-months</w:t>
      </w:r>
      <w:r w:rsidR="6BABF114">
        <w:t xml:space="preserve"> after the first one</w:t>
      </w:r>
      <w:r w:rsidR="003B5EA1">
        <w:t xml:space="preserve">. This will be face-to-face in a private room in your clinic, on a video-call using software such as Microsoft Teams, or by telephone.  It is up to you how we do the interview.  </w:t>
      </w:r>
    </w:p>
    <w:p w14:paraId="4855B893" w14:textId="46994116" w:rsidR="003B5EA1" w:rsidRDefault="0060767C" w:rsidP="00906C5A">
      <w:pPr>
        <w:pStyle w:val="PTBodyText"/>
        <w:jc w:val="both"/>
      </w:pPr>
      <w:r>
        <w:t xml:space="preserve">A member of the </w:t>
      </w:r>
      <w:r w:rsidR="2B2697B7">
        <w:t xml:space="preserve">CASCADE </w:t>
      </w:r>
      <w:r w:rsidR="00F01AAF">
        <w:t>study</w:t>
      </w:r>
      <w:r>
        <w:t xml:space="preserve"> team will ask you</w:t>
      </w:r>
      <w:r w:rsidR="00030204">
        <w:t xml:space="preserve"> how you’ve been getting on since the first interview, and also</w:t>
      </w:r>
      <w:r>
        <w:t xml:space="preserve"> </w:t>
      </w:r>
      <w:r w:rsidR="003B5EA1">
        <w:t>about your experiences of living with HIV, well-being, mental health.</w:t>
      </w:r>
      <w:r w:rsidR="679C533E">
        <w:t xml:space="preserve"> If you have participated in the photography project, </w:t>
      </w:r>
      <w:r w:rsidR="00030204">
        <w:t>you will also be asked</w:t>
      </w:r>
      <w:r w:rsidR="679C533E">
        <w:t xml:space="preserve"> about </w:t>
      </w:r>
      <w:r w:rsidR="00906C5A">
        <w:t>the</w:t>
      </w:r>
      <w:r w:rsidR="679C533E">
        <w:t xml:space="preserve"> photographs</w:t>
      </w:r>
      <w:r w:rsidR="00906C5A">
        <w:t xml:space="preserve"> that</w:t>
      </w:r>
      <w:r w:rsidR="679C533E">
        <w:t xml:space="preserve"> you have sent us.</w:t>
      </w:r>
      <w:r w:rsidR="003B5EA1">
        <w:t xml:space="preserve">  </w:t>
      </w:r>
      <w:r>
        <w:t>There are no right or wrong answers to the interview. We</w:t>
      </w:r>
      <w:r w:rsidR="003B5EA1">
        <w:t xml:space="preserve"> want to learn about your experiences. </w:t>
      </w:r>
      <w:r>
        <w:t xml:space="preserve"> </w:t>
      </w:r>
    </w:p>
    <w:p w14:paraId="52CF8EEB" w14:textId="23DBF71A" w:rsidR="007820DD" w:rsidRDefault="007820DD" w:rsidP="0072206C">
      <w:pPr>
        <w:pStyle w:val="PTBodyText"/>
        <w:jc w:val="both"/>
      </w:pPr>
      <w:r>
        <w:t xml:space="preserve">You don’t need to answer any questions you don’t want </w:t>
      </w:r>
      <w:r w:rsidR="0081679C">
        <w:t>to,</w:t>
      </w:r>
      <w:r>
        <w:t xml:space="preserve"> and you don’t need to disclose any personal information if you don’t want to.  </w:t>
      </w:r>
    </w:p>
    <w:p w14:paraId="08584E63" w14:textId="50162E9B" w:rsidR="007820DD" w:rsidRDefault="007820DD" w:rsidP="00BD0BB9">
      <w:pPr>
        <w:pStyle w:val="PTBodyText"/>
        <w:jc w:val="both"/>
      </w:pPr>
      <w:r>
        <w:t xml:space="preserve">If you want to stop at any point during either of the interviews, you just need to let the </w:t>
      </w:r>
      <w:r>
        <w:lastRenderedPageBreak/>
        <w:t>interviewer know. You do not need to give a reason.</w:t>
      </w:r>
    </w:p>
    <w:p w14:paraId="7E06C07A" w14:textId="77777777" w:rsidR="00381D18" w:rsidRDefault="00381D18" w:rsidP="00BD0BB9">
      <w:pPr>
        <w:pStyle w:val="PTBodyText"/>
        <w:jc w:val="both"/>
      </w:pPr>
    </w:p>
    <w:p w14:paraId="6C50A2E2" w14:textId="1A01F2C3" w:rsidR="007820DD" w:rsidRPr="007820DD" w:rsidRDefault="007820DD" w:rsidP="061E13FB">
      <w:pPr>
        <w:pStyle w:val="PTBodyText"/>
        <w:rPr>
          <w:b/>
          <w:i/>
        </w:rPr>
      </w:pPr>
      <w:r w:rsidRPr="061E13FB">
        <w:rPr>
          <w:b/>
          <w:i/>
        </w:rPr>
        <w:t>i</w:t>
      </w:r>
      <w:r w:rsidR="58D1DF9D" w:rsidRPr="061E13FB">
        <w:rPr>
          <w:b/>
          <w:i/>
        </w:rPr>
        <w:t>i</w:t>
      </w:r>
      <w:r w:rsidRPr="061E13FB">
        <w:rPr>
          <w:b/>
          <w:i/>
        </w:rPr>
        <w:t xml:space="preserve">. </w:t>
      </w:r>
      <w:r w:rsidR="46EEC5D7" w:rsidRPr="061E13FB">
        <w:rPr>
          <w:b/>
          <w:i/>
        </w:rPr>
        <w:t>Workshops</w:t>
      </w:r>
    </w:p>
    <w:p w14:paraId="7FB133B0" w14:textId="7ACBE503" w:rsidR="46EEC5D7" w:rsidRDefault="46EEC5D7" w:rsidP="005D37FB">
      <w:pPr>
        <w:pStyle w:val="PTBodyText"/>
        <w:jc w:val="both"/>
      </w:pPr>
      <w:r>
        <w:t xml:space="preserve">If you have participated in the photography project, we </w:t>
      </w:r>
      <w:r w:rsidR="74B314DE">
        <w:t>will invite you to participate in two 2-hour workshops</w:t>
      </w:r>
      <w:r w:rsidR="00E06C80">
        <w:t>.</w:t>
      </w:r>
      <w:r w:rsidR="005D37FB">
        <w:t xml:space="preserve"> </w:t>
      </w:r>
      <w:r w:rsidR="00E06C80">
        <w:t>They</w:t>
      </w:r>
      <w:r w:rsidR="74B314DE">
        <w:t xml:space="preserve"> will be conducted online using software such as Microsoft Teams</w:t>
      </w:r>
      <w:r w:rsidR="5562BB3C">
        <w:t xml:space="preserve"> </w:t>
      </w:r>
      <w:r w:rsidR="00E06C80">
        <w:t xml:space="preserve">they will be held </w:t>
      </w:r>
      <w:r w:rsidR="5562BB3C">
        <w:t>around one week apart</w:t>
      </w:r>
      <w:r w:rsidR="74B314DE">
        <w:t xml:space="preserve">. </w:t>
      </w:r>
    </w:p>
    <w:p w14:paraId="49F48A79" w14:textId="1D4807F2" w:rsidR="74B314DE" w:rsidRDefault="74B314DE" w:rsidP="005D37FB">
      <w:pPr>
        <w:pStyle w:val="PTBodyText"/>
        <w:spacing w:line="259" w:lineRule="auto"/>
        <w:jc w:val="both"/>
      </w:pPr>
      <w:r>
        <w:t>The workshops will be co-facilitated by two</w:t>
      </w:r>
      <w:r w:rsidR="4BCC452F">
        <w:t xml:space="preserve"> CASCADE</w:t>
      </w:r>
      <w:r>
        <w:t xml:space="preserve"> researchers. Everyone else in attendance will </w:t>
      </w:r>
      <w:r w:rsidR="5818F0D9">
        <w:t xml:space="preserve">have also participated in the photography project and will </w:t>
      </w:r>
      <w:r>
        <w:t>be living with HIV</w:t>
      </w:r>
      <w:r w:rsidR="41C0C151">
        <w:t>.</w:t>
      </w:r>
      <w:r>
        <w:t xml:space="preserve"> </w:t>
      </w:r>
      <w:r w:rsidR="5A2F867B">
        <w:t>A maximum of 10 people will participate in each workshop.</w:t>
      </w:r>
    </w:p>
    <w:p w14:paraId="190A96C5" w14:textId="01F87E86" w:rsidR="5A2F867B" w:rsidRDefault="5A2F867B" w:rsidP="005D37FB">
      <w:pPr>
        <w:pStyle w:val="PTBodyText"/>
        <w:spacing w:line="259" w:lineRule="auto"/>
        <w:jc w:val="both"/>
      </w:pPr>
      <w:r w:rsidRPr="061E13FB">
        <w:t>During the workshops you will be invited to think about and share your experiences of living with HIV and</w:t>
      </w:r>
      <w:r w:rsidR="005D37FB">
        <w:t xml:space="preserve"> of</w:t>
      </w:r>
      <w:r w:rsidRPr="061E13FB">
        <w:t xml:space="preserve"> participating in the project</w:t>
      </w:r>
      <w:r w:rsidR="2E61E20F" w:rsidRPr="061E13FB">
        <w:t>. You will also be asked to</w:t>
      </w:r>
      <w:r w:rsidR="0259434A" w:rsidRPr="061E13FB">
        <w:t xml:space="preserve"> show and discuss the photographs you have taken with others</w:t>
      </w:r>
      <w:r w:rsidRPr="061E13FB">
        <w:t>. This will include discussions as a whole group and in pairs o</w:t>
      </w:r>
      <w:r w:rsidR="5EDEFBF4" w:rsidRPr="061E13FB">
        <w:t xml:space="preserve">r threes. </w:t>
      </w:r>
    </w:p>
    <w:p w14:paraId="24FA18C8" w14:textId="2149CF4D" w:rsidR="3750FCB9" w:rsidRPr="009E6482" w:rsidRDefault="0DB454A8" w:rsidP="009E6482">
      <w:pPr>
        <w:pStyle w:val="PTBodyText"/>
        <w:spacing w:line="259" w:lineRule="auto"/>
      </w:pPr>
      <w:r w:rsidRPr="061E13FB">
        <w:t>Between the two workshops you will be asked to take an additional photograph to show the group.</w:t>
      </w:r>
    </w:p>
    <w:p w14:paraId="2B90F033" w14:textId="77777777" w:rsidR="00AD75DC" w:rsidRPr="00057DE0" w:rsidRDefault="00AD75DC" w:rsidP="0061332A">
      <w:pPr>
        <w:pStyle w:val="PTBodyText"/>
        <w:rPr>
          <w:sz w:val="10"/>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9446DB" w14:paraId="61402414" w14:textId="77777777" w:rsidTr="009446DB">
        <w:trPr>
          <w:trHeight w:val="757"/>
        </w:trPr>
        <w:tc>
          <w:tcPr>
            <w:tcW w:w="567" w:type="dxa"/>
            <w:shd w:val="clear" w:color="auto" w:fill="auto"/>
            <w:vAlign w:val="center"/>
          </w:tcPr>
          <w:p w14:paraId="725BA958" w14:textId="77777777" w:rsidR="00057DE0" w:rsidRPr="009446DB" w:rsidRDefault="00057DE0" w:rsidP="00302761">
            <w:pPr>
              <w:spacing w:after="0" w:line="240" w:lineRule="auto"/>
              <w:rPr>
                <w:color w:val="548DD4"/>
                <w:sz w:val="72"/>
                <w:szCs w:val="72"/>
              </w:rPr>
            </w:pPr>
            <w:r w:rsidRPr="009446DB">
              <w:rPr>
                <w:color w:val="548DD4"/>
                <w:sz w:val="72"/>
                <w:szCs w:val="72"/>
              </w:rPr>
              <w:t>4</w:t>
            </w:r>
          </w:p>
        </w:tc>
        <w:tc>
          <w:tcPr>
            <w:tcW w:w="3402" w:type="dxa"/>
            <w:shd w:val="clear" w:color="auto" w:fill="auto"/>
            <w:vAlign w:val="center"/>
          </w:tcPr>
          <w:p w14:paraId="417C867C" w14:textId="77777777" w:rsidR="00057DE0" w:rsidRPr="009446DB" w:rsidRDefault="00057DE0" w:rsidP="00302761">
            <w:pPr>
              <w:keepNext/>
              <w:spacing w:after="120" w:line="240" w:lineRule="auto"/>
              <w:ind w:left="142" w:right="62"/>
              <w:rPr>
                <w:sz w:val="24"/>
                <w:szCs w:val="24"/>
              </w:rPr>
            </w:pPr>
            <w:r w:rsidRPr="009446DB">
              <w:rPr>
                <w:rFonts w:eastAsia="Times New Roman"/>
                <w:b/>
                <w:bCs/>
                <w:sz w:val="28"/>
                <w:szCs w:val="28"/>
              </w:rPr>
              <w:t>What will I need to do if I take part?</w:t>
            </w:r>
            <w:r w:rsidRPr="009446DB">
              <w:rPr>
                <w:b/>
                <w:sz w:val="28"/>
                <w:szCs w:val="24"/>
              </w:rPr>
              <w:t xml:space="preserve"> </w:t>
            </w:r>
          </w:p>
        </w:tc>
      </w:tr>
    </w:tbl>
    <w:p w14:paraId="74B4F5B8" w14:textId="77777777" w:rsidR="008731E6" w:rsidRDefault="008731E6" w:rsidP="00302761">
      <w:pPr>
        <w:spacing w:after="0" w:line="240" w:lineRule="auto"/>
        <w:rPr>
          <w:rFonts w:cs="Calibri"/>
          <w:color w:val="000000"/>
          <w:sz w:val="24"/>
          <w:szCs w:val="24"/>
        </w:rPr>
      </w:pPr>
    </w:p>
    <w:p w14:paraId="2DDAA0A6" w14:textId="5F4A7820" w:rsidR="00F01AAF" w:rsidRPr="007820DD" w:rsidRDefault="00F01AAF" w:rsidP="2536B733">
      <w:pPr>
        <w:pStyle w:val="PTBodyText"/>
        <w:rPr>
          <w:b/>
        </w:rPr>
      </w:pPr>
      <w:bookmarkStart w:id="2" w:name="_Hlk87021678"/>
      <w:bookmarkStart w:id="3" w:name="_Hlk87021781"/>
      <w:bookmarkStart w:id="4" w:name="_Hlk87022015"/>
      <w:bookmarkEnd w:id="2"/>
      <w:bookmarkEnd w:id="3"/>
      <w:r w:rsidRPr="2536B733">
        <w:rPr>
          <w:b/>
        </w:rPr>
        <w:t xml:space="preserve">i. Interview </w:t>
      </w:r>
    </w:p>
    <w:p w14:paraId="51BC136D" w14:textId="10BC1BC5" w:rsidR="004D7992" w:rsidRDefault="00F01AAF" w:rsidP="00ED48DB">
      <w:pPr>
        <w:pStyle w:val="PTBodyText"/>
        <w:jc w:val="both"/>
      </w:pPr>
      <w:r>
        <w:t xml:space="preserve">There is nothing in particular you need to do before the first interview, other than turn up at the scheduled time or make sure you are available for the video/phone call at the scheduled time. A member of the CASCADE study team will give you specific instructions about how to join the interview in person, online or by telephone. </w:t>
      </w:r>
      <w:r w:rsidR="00F21709">
        <w:t xml:space="preserve">You will be invited to take part in a second (and final) </w:t>
      </w:r>
      <w:r w:rsidR="00F21709" w:rsidRPr="00C309E8">
        <w:t>interview 1</w:t>
      </w:r>
      <w:r w:rsidR="00E4711C" w:rsidRPr="00C309E8">
        <w:t>2</w:t>
      </w:r>
      <w:r w:rsidR="00F21709">
        <w:t xml:space="preserve"> </w:t>
      </w:r>
      <w:r w:rsidR="00F21709">
        <w:t xml:space="preserve">months after the first one. We will send you more information about that nearer the time. </w:t>
      </w:r>
    </w:p>
    <w:p w14:paraId="4E0FD80F" w14:textId="77777777" w:rsidR="00ED48DB" w:rsidRDefault="00ED48DB" w:rsidP="00ED48DB">
      <w:pPr>
        <w:pStyle w:val="PTBodyText"/>
        <w:jc w:val="both"/>
      </w:pPr>
    </w:p>
    <w:bookmarkEnd w:id="4"/>
    <w:p w14:paraId="267BBA11" w14:textId="37A290A9" w:rsidR="00F01AAF" w:rsidRPr="00F01AAF" w:rsidRDefault="00F01AAF" w:rsidP="3750FCB9">
      <w:pPr>
        <w:spacing w:after="120" w:line="240" w:lineRule="auto"/>
        <w:rPr>
          <w:rFonts w:eastAsia="Times New Roman"/>
          <w:b/>
          <w:bCs/>
          <w:sz w:val="24"/>
          <w:szCs w:val="24"/>
        </w:rPr>
      </w:pPr>
      <w:r w:rsidRPr="3750FCB9">
        <w:rPr>
          <w:rFonts w:eastAsia="Times New Roman"/>
          <w:b/>
          <w:bCs/>
          <w:sz w:val="24"/>
          <w:szCs w:val="24"/>
        </w:rPr>
        <w:t>i</w:t>
      </w:r>
      <w:r w:rsidR="1816D7E3" w:rsidRPr="3750FCB9">
        <w:rPr>
          <w:rFonts w:eastAsia="Times New Roman"/>
          <w:b/>
          <w:bCs/>
          <w:sz w:val="24"/>
          <w:szCs w:val="24"/>
        </w:rPr>
        <w:t>i</w:t>
      </w:r>
      <w:r w:rsidRPr="3750FCB9">
        <w:rPr>
          <w:rFonts w:eastAsia="Times New Roman"/>
          <w:b/>
          <w:bCs/>
          <w:sz w:val="24"/>
          <w:szCs w:val="24"/>
        </w:rPr>
        <w:t xml:space="preserve">. </w:t>
      </w:r>
      <w:r w:rsidR="505526B0" w:rsidRPr="3750FCB9">
        <w:rPr>
          <w:rFonts w:eastAsia="Times New Roman"/>
          <w:b/>
          <w:bCs/>
          <w:sz w:val="24"/>
          <w:szCs w:val="24"/>
        </w:rPr>
        <w:t>Workshops</w:t>
      </w:r>
    </w:p>
    <w:p w14:paraId="5D43879B" w14:textId="589D7A05" w:rsidR="00057DE0" w:rsidRDefault="505526B0" w:rsidP="00ED48DB">
      <w:pPr>
        <w:pStyle w:val="PTBodyText"/>
        <w:spacing w:after="0"/>
        <w:jc w:val="both"/>
      </w:pPr>
      <w:r>
        <w:t>We will invite you to participate in two 2-hour workshops, which will be conducted online using software such as Microsoft Teams. Everyone who has participa</w:t>
      </w:r>
      <w:r w:rsidR="56BBBD14">
        <w:t xml:space="preserve">ted in the </w:t>
      </w:r>
      <w:r w:rsidR="1560A246">
        <w:t xml:space="preserve">CASCADE </w:t>
      </w:r>
      <w:r w:rsidR="56BBBD14">
        <w:t xml:space="preserve">photography project will be invited to take part (maximum 10 people). The workshops will be co-facilitated by two researchers. Everyone else in attendance will be living with HIV and will have been </w:t>
      </w:r>
      <w:r w:rsidR="164EFEA6">
        <w:t>participating in the study.</w:t>
      </w:r>
    </w:p>
    <w:p w14:paraId="054DF6CE" w14:textId="10FB9F64" w:rsidR="3750FCB9" w:rsidRDefault="3750FCB9" w:rsidP="004D7992">
      <w:pPr>
        <w:pStyle w:val="PTBodyText"/>
        <w:spacing w:after="0"/>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9446DB" w14:paraId="54D6E811" w14:textId="77777777" w:rsidTr="009446DB">
        <w:trPr>
          <w:trHeight w:val="757"/>
        </w:trPr>
        <w:tc>
          <w:tcPr>
            <w:tcW w:w="567" w:type="dxa"/>
            <w:shd w:val="clear" w:color="auto" w:fill="auto"/>
            <w:vAlign w:val="center"/>
          </w:tcPr>
          <w:p w14:paraId="02B63794" w14:textId="68E06077" w:rsidR="00057DE0" w:rsidRPr="009446DB" w:rsidRDefault="00057DE0" w:rsidP="00302761">
            <w:pPr>
              <w:spacing w:after="0" w:line="240" w:lineRule="auto"/>
              <w:rPr>
                <w:color w:val="548DD4"/>
                <w:sz w:val="72"/>
                <w:szCs w:val="72"/>
              </w:rPr>
            </w:pPr>
            <w:r w:rsidRPr="009446DB">
              <w:rPr>
                <w:color w:val="548DD4"/>
                <w:sz w:val="72"/>
                <w:szCs w:val="72"/>
              </w:rPr>
              <w:t>5</w:t>
            </w:r>
          </w:p>
        </w:tc>
        <w:tc>
          <w:tcPr>
            <w:tcW w:w="3402" w:type="dxa"/>
            <w:shd w:val="clear" w:color="auto" w:fill="auto"/>
            <w:vAlign w:val="center"/>
          </w:tcPr>
          <w:p w14:paraId="237EDC52" w14:textId="77777777" w:rsidR="00057DE0" w:rsidRPr="009446DB" w:rsidRDefault="00057DE0" w:rsidP="00302761">
            <w:pPr>
              <w:keepNext/>
              <w:spacing w:after="120" w:line="240" w:lineRule="auto"/>
              <w:ind w:left="142" w:right="62"/>
              <w:rPr>
                <w:sz w:val="24"/>
                <w:szCs w:val="24"/>
              </w:rPr>
            </w:pPr>
            <w:r w:rsidRPr="009446DB">
              <w:rPr>
                <w:rFonts w:eastAsia="Times New Roman"/>
                <w:b/>
                <w:bCs/>
                <w:sz w:val="28"/>
                <w:szCs w:val="28"/>
              </w:rPr>
              <w:t xml:space="preserve">What are the possible </w:t>
            </w:r>
            <w:r w:rsidR="00D343A4" w:rsidRPr="009446DB">
              <w:rPr>
                <w:rFonts w:eastAsia="Times New Roman"/>
                <w:b/>
                <w:bCs/>
                <w:sz w:val="28"/>
                <w:szCs w:val="28"/>
              </w:rPr>
              <w:t>disadvantages and risks of taking part</w:t>
            </w:r>
            <w:r w:rsidRPr="009446DB">
              <w:rPr>
                <w:rFonts w:eastAsia="Times New Roman"/>
                <w:b/>
                <w:bCs/>
                <w:sz w:val="28"/>
                <w:szCs w:val="28"/>
              </w:rPr>
              <w:t>?</w:t>
            </w:r>
          </w:p>
        </w:tc>
      </w:tr>
    </w:tbl>
    <w:p w14:paraId="6D1A5F6D" w14:textId="20672A71" w:rsidR="00F21709" w:rsidRDefault="009D34B9" w:rsidP="00ED48DB">
      <w:pPr>
        <w:pStyle w:val="PTBodyText"/>
        <w:spacing w:after="240"/>
        <w:jc w:val="both"/>
      </w:pPr>
      <w:r>
        <w:br/>
      </w:r>
      <w:r w:rsidR="00F21709">
        <w:t xml:space="preserve">We think that it is unlikely that you will come to any harm through taking part in the study. </w:t>
      </w:r>
      <w:r w:rsidR="00E226C8" w:rsidRPr="003B3C35">
        <w:t>If you agree to take part in the workshops, your identity may be recognised by other participants. All participants will be asked to keep what is discussed or seen in these workshops as confidential information.</w:t>
      </w:r>
      <w:r w:rsidR="00E226C8" w:rsidRPr="00C40D4B">
        <w:t xml:space="preserve">  </w:t>
      </w:r>
      <w:r w:rsidR="00F21709">
        <w:t>We realise that the</w:t>
      </w:r>
      <w:r w:rsidR="00C87719">
        <w:t xml:space="preserve"> </w:t>
      </w:r>
      <w:r w:rsidR="00F21709">
        <w:t>interview</w:t>
      </w:r>
      <w:r w:rsidR="02B7F1D5">
        <w:t xml:space="preserve"> questions</w:t>
      </w:r>
      <w:r w:rsidR="00F21709">
        <w:t xml:space="preserve"> </w:t>
      </w:r>
      <w:r w:rsidR="00C87719">
        <w:t xml:space="preserve">and workshops </w:t>
      </w:r>
      <w:r w:rsidR="00F21709">
        <w:t>may cover sensitive and personal information.  Any questions</w:t>
      </w:r>
      <w:r w:rsidR="00C87719">
        <w:t xml:space="preserve"> during the interview</w:t>
      </w:r>
      <w:r w:rsidR="00F21709">
        <w:t xml:space="preserve"> that you don’t want to answer, or feel unable to answer, can be missed out. </w:t>
      </w:r>
      <w:r w:rsidR="00C87719">
        <w:t>If there are discussions during the workshop that you do not want to contribute to, then you do not have to.</w:t>
      </w:r>
      <w:r w:rsidR="004000A3">
        <w:t xml:space="preserve"> We understand that some of the topics may be upsetting to you.  If taking part in the interview or </w:t>
      </w:r>
      <w:r w:rsidR="00C87719">
        <w:t>workshops</w:t>
      </w:r>
      <w:r w:rsidR="004000A3">
        <w:t xml:space="preserve"> bring up something that’s </w:t>
      </w:r>
      <w:r w:rsidR="00CF7912">
        <w:t>upsetting,</w:t>
      </w:r>
      <w:r w:rsidR="004000A3">
        <w:t xml:space="preserve"> then please let </w:t>
      </w:r>
      <w:r w:rsidR="00C87719">
        <w:t xml:space="preserve">one of the </w:t>
      </w:r>
      <w:r w:rsidR="004000A3">
        <w:t>researcher</w:t>
      </w:r>
      <w:r w:rsidR="00C87719">
        <w:t>s</w:t>
      </w:r>
      <w:r w:rsidR="004000A3">
        <w:t xml:space="preserve"> know so we can help you get further advice and support</w:t>
      </w:r>
      <w:r w:rsidR="00A331A9">
        <w:t xml:space="preserve">, </w:t>
      </w:r>
      <w:r w:rsidR="00A331A9" w:rsidRPr="003B3C35">
        <w:t>including access to mental healthcare resources</w:t>
      </w:r>
      <w:r w:rsidR="004000A3" w:rsidRPr="003B3C35">
        <w:t>.</w:t>
      </w:r>
      <w:r w:rsidR="004000A3">
        <w:t xml:space="preserve"> </w:t>
      </w:r>
    </w:p>
    <w:p w14:paraId="30D3F264" w14:textId="66C34566" w:rsidR="00B971C5" w:rsidRDefault="00B971C5" w:rsidP="00ED48DB">
      <w:pPr>
        <w:pStyle w:val="PTBodyText"/>
        <w:spacing w:after="240"/>
        <w:jc w:val="both"/>
      </w:pPr>
      <w:r w:rsidRPr="003B3C35">
        <w:lastRenderedPageBreak/>
        <w:t>If you share information that makes us concerned about harm to yourself, or to others, we may have to share with other professionals e.g. HIV clinic or GP.  We would inform you before doing this.</w:t>
      </w:r>
    </w:p>
    <w:p w14:paraId="5391C072" w14:textId="0E784791" w:rsidR="00057DE0" w:rsidRPr="00057DE0" w:rsidRDefault="00F21709" w:rsidP="00F21709">
      <w:pPr>
        <w:pStyle w:val="PTBodyText"/>
        <w:spacing w:after="240"/>
      </w:pPr>
      <w:r>
        <w:t xml:space="preserve">You are free to stop the </w:t>
      </w:r>
      <w:r w:rsidR="00C87719">
        <w:t>interview or leave the workshops</w:t>
      </w:r>
      <w:r>
        <w:t xml:space="preserve"> at any time without giving a reason. </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9446DB" w14:paraId="1099D390" w14:textId="77777777" w:rsidTr="009446DB">
        <w:trPr>
          <w:trHeight w:val="757"/>
        </w:trPr>
        <w:tc>
          <w:tcPr>
            <w:tcW w:w="567" w:type="dxa"/>
            <w:shd w:val="clear" w:color="auto" w:fill="auto"/>
            <w:vAlign w:val="center"/>
          </w:tcPr>
          <w:p w14:paraId="1990C150" w14:textId="77777777" w:rsidR="00057DE0" w:rsidRPr="009446DB" w:rsidRDefault="00057DE0" w:rsidP="00302761">
            <w:pPr>
              <w:spacing w:after="0" w:line="240" w:lineRule="auto"/>
              <w:rPr>
                <w:color w:val="548DD4"/>
                <w:sz w:val="72"/>
                <w:szCs w:val="72"/>
              </w:rPr>
            </w:pPr>
            <w:r w:rsidRPr="009446DB">
              <w:rPr>
                <w:color w:val="548DD4"/>
                <w:sz w:val="72"/>
                <w:szCs w:val="72"/>
              </w:rPr>
              <w:t>6</w:t>
            </w:r>
          </w:p>
        </w:tc>
        <w:tc>
          <w:tcPr>
            <w:tcW w:w="3402" w:type="dxa"/>
            <w:shd w:val="clear" w:color="auto" w:fill="auto"/>
            <w:vAlign w:val="center"/>
          </w:tcPr>
          <w:p w14:paraId="6154E31E" w14:textId="77777777" w:rsidR="00057DE0" w:rsidRPr="009446DB" w:rsidRDefault="00057DE0" w:rsidP="00302761">
            <w:pPr>
              <w:keepNext/>
              <w:spacing w:after="120" w:line="240" w:lineRule="auto"/>
              <w:ind w:left="142" w:right="62"/>
              <w:rPr>
                <w:sz w:val="24"/>
                <w:szCs w:val="24"/>
              </w:rPr>
            </w:pPr>
            <w:r w:rsidRPr="009446DB">
              <w:rPr>
                <w:b/>
                <w:sz w:val="28"/>
                <w:szCs w:val="24"/>
              </w:rPr>
              <w:t>What are the possible benefits of taking part in this study?</w:t>
            </w:r>
          </w:p>
        </w:tc>
      </w:tr>
    </w:tbl>
    <w:p w14:paraId="7855F0BC" w14:textId="70918F64" w:rsidR="00057DE0" w:rsidRDefault="009D34B9" w:rsidP="003518FC">
      <w:pPr>
        <w:jc w:val="both"/>
        <w:rPr>
          <w:sz w:val="24"/>
          <w:szCs w:val="24"/>
        </w:rPr>
      </w:pPr>
      <w:r>
        <w:br/>
      </w:r>
      <w:r w:rsidR="004000A3" w:rsidRPr="2536B733">
        <w:rPr>
          <w:sz w:val="24"/>
          <w:szCs w:val="24"/>
        </w:rPr>
        <w:t xml:space="preserve">The project is unlikely to help you personally, although some people enjoy sharing their experiences and having someone listen carefully.  You may also enjoy knowing that you are helping to improve what is known about the experiences and needs of people with </w:t>
      </w:r>
      <w:proofErr w:type="gramStart"/>
      <w:r w:rsidR="004000A3" w:rsidRPr="2536B733">
        <w:rPr>
          <w:sz w:val="24"/>
          <w:szCs w:val="24"/>
        </w:rPr>
        <w:t>newly-acquired</w:t>
      </w:r>
      <w:proofErr w:type="gramEnd"/>
      <w:r w:rsidR="004000A3" w:rsidRPr="2536B733">
        <w:rPr>
          <w:sz w:val="24"/>
          <w:szCs w:val="24"/>
        </w:rPr>
        <w:t xml:space="preserve"> HIV. This could help to inform policy and improve services in the </w:t>
      </w:r>
      <w:r w:rsidR="00DE49BC" w:rsidRPr="2536B733">
        <w:rPr>
          <w:sz w:val="24"/>
          <w:szCs w:val="24"/>
        </w:rPr>
        <w:t>future and</w:t>
      </w:r>
      <w:r w:rsidR="004000A3" w:rsidRPr="2536B733">
        <w:rPr>
          <w:sz w:val="24"/>
          <w:szCs w:val="24"/>
        </w:rPr>
        <w:t xml:space="preserve"> help us prevent people from catching HIV in the future.</w:t>
      </w:r>
    </w:p>
    <w:p w14:paraId="77112E48" w14:textId="3DF6C979" w:rsidR="002617B6" w:rsidRPr="00C87719" w:rsidRDefault="002617B6" w:rsidP="00E803D6">
      <w:pPr>
        <w:rPr>
          <w:sz w:val="24"/>
          <w:szCs w:val="24"/>
        </w:rPr>
      </w:pPr>
      <w:r w:rsidRPr="2536B733">
        <w:rPr>
          <w:sz w:val="24"/>
          <w:szCs w:val="24"/>
        </w:rPr>
        <w:t xml:space="preserve">In recognition of your time you will receive </w:t>
      </w:r>
      <w:r w:rsidR="0081679C" w:rsidRPr="2536B733">
        <w:rPr>
          <w:sz w:val="24"/>
          <w:szCs w:val="24"/>
        </w:rPr>
        <w:t>a £</w:t>
      </w:r>
      <w:r w:rsidRPr="2536B733">
        <w:rPr>
          <w:sz w:val="24"/>
          <w:szCs w:val="24"/>
        </w:rPr>
        <w:t>20 gift voucher for participating in an interview</w:t>
      </w:r>
      <w:r w:rsidR="00C87719" w:rsidRPr="2536B733">
        <w:rPr>
          <w:sz w:val="24"/>
          <w:szCs w:val="24"/>
        </w:rPr>
        <w:t xml:space="preserve"> and a £20 for each workshop you participate in</w:t>
      </w:r>
      <w:r w:rsidRPr="2536B733">
        <w:rPr>
          <w:sz w:val="24"/>
          <w:szCs w:val="24"/>
        </w:rPr>
        <w:t>.</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9446DB" w14:paraId="70A6DAD1" w14:textId="77777777" w:rsidTr="009446DB">
        <w:trPr>
          <w:trHeight w:val="757"/>
        </w:trPr>
        <w:tc>
          <w:tcPr>
            <w:tcW w:w="567" w:type="dxa"/>
            <w:shd w:val="clear" w:color="auto" w:fill="auto"/>
            <w:vAlign w:val="center"/>
          </w:tcPr>
          <w:p w14:paraId="140149B2" w14:textId="77777777" w:rsidR="00057DE0" w:rsidRPr="009446DB" w:rsidRDefault="009D7714" w:rsidP="00302761">
            <w:pPr>
              <w:spacing w:after="0" w:line="240" w:lineRule="auto"/>
              <w:rPr>
                <w:color w:val="548DD4"/>
                <w:sz w:val="72"/>
                <w:szCs w:val="72"/>
              </w:rPr>
            </w:pPr>
            <w:r w:rsidRPr="009446DB">
              <w:rPr>
                <w:color w:val="548DD4"/>
                <w:sz w:val="72"/>
                <w:szCs w:val="72"/>
              </w:rPr>
              <w:t>7</w:t>
            </w:r>
          </w:p>
        </w:tc>
        <w:tc>
          <w:tcPr>
            <w:tcW w:w="3402" w:type="dxa"/>
            <w:shd w:val="clear" w:color="auto" w:fill="auto"/>
            <w:vAlign w:val="center"/>
          </w:tcPr>
          <w:p w14:paraId="1074ECA3" w14:textId="77777777" w:rsidR="00057DE0" w:rsidRPr="009446DB" w:rsidRDefault="00057DE0" w:rsidP="00302761">
            <w:pPr>
              <w:keepNext/>
              <w:spacing w:after="120" w:line="240" w:lineRule="auto"/>
              <w:ind w:left="142" w:right="62"/>
              <w:rPr>
                <w:sz w:val="24"/>
                <w:szCs w:val="24"/>
              </w:rPr>
            </w:pPr>
            <w:r w:rsidRPr="009446DB">
              <w:rPr>
                <w:rFonts w:eastAsia="Times New Roman"/>
                <w:b/>
                <w:bCs/>
                <w:sz w:val="28"/>
                <w:szCs w:val="28"/>
              </w:rPr>
              <w:t>More information about taking part</w:t>
            </w:r>
          </w:p>
        </w:tc>
      </w:tr>
    </w:tbl>
    <w:p w14:paraId="4C256735" w14:textId="77777777" w:rsidR="008C712C" w:rsidRPr="008C712C" w:rsidRDefault="008C712C" w:rsidP="00EC08F6">
      <w:pPr>
        <w:keepNext/>
        <w:pBdr>
          <w:top w:val="nil"/>
          <w:left w:val="nil"/>
          <w:bottom w:val="nil"/>
          <w:right w:val="nil"/>
          <w:between w:val="nil"/>
          <w:bar w:val="nil"/>
        </w:pBdr>
        <w:spacing w:after="0" w:line="240" w:lineRule="auto"/>
        <w:outlineLvl w:val="1"/>
        <w:rPr>
          <w:rFonts w:cs="Calibri"/>
          <w:color w:val="4F81BD"/>
          <w:sz w:val="28"/>
          <w:szCs w:val="28"/>
          <w:u w:color="4F81BD"/>
          <w:bdr w:val="nil"/>
          <w:lang w:val="en-US" w:eastAsia="en-GB"/>
        </w:rPr>
      </w:pPr>
      <w:r w:rsidRPr="008C712C">
        <w:rPr>
          <w:rFonts w:cs="Calibri"/>
          <w:color w:val="4F81BD"/>
          <w:sz w:val="28"/>
          <w:szCs w:val="28"/>
          <w:u w:color="4F81BD"/>
          <w:bdr w:val="nil"/>
          <w:lang w:val="en-US" w:eastAsia="en-GB"/>
        </w:rPr>
        <w:t>Do I have to take part?</w:t>
      </w:r>
    </w:p>
    <w:p w14:paraId="4B333DB1" w14:textId="26FCF508" w:rsidR="00147F22" w:rsidRDefault="004000A3" w:rsidP="004000A3">
      <w:pPr>
        <w:pBdr>
          <w:top w:val="nil"/>
          <w:left w:val="nil"/>
          <w:bottom w:val="nil"/>
          <w:right w:val="nil"/>
          <w:between w:val="nil"/>
          <w:bar w:val="nil"/>
        </w:pBdr>
        <w:spacing w:after="0" w:line="240" w:lineRule="auto"/>
        <w:rPr>
          <w:rFonts w:cs="Calibri"/>
          <w:color w:val="000000"/>
          <w:sz w:val="24"/>
          <w:szCs w:val="24"/>
          <w:bdr w:val="nil"/>
          <w:lang w:val="en-US" w:eastAsia="en-GB"/>
        </w:rPr>
      </w:pPr>
      <w:r w:rsidRPr="004000A3">
        <w:rPr>
          <w:rFonts w:cs="Calibri"/>
          <w:color w:val="000000"/>
          <w:sz w:val="24"/>
          <w:szCs w:val="24"/>
          <w:bdr w:val="nil"/>
          <w:lang w:val="en-US" w:eastAsia="en-GB"/>
        </w:rPr>
        <w:t>No, it is up to you to decide whether or not to take part</w:t>
      </w:r>
      <w:r>
        <w:rPr>
          <w:rFonts w:cs="Calibri"/>
          <w:color w:val="000000"/>
          <w:sz w:val="24"/>
          <w:szCs w:val="24"/>
          <w:bdr w:val="nil"/>
          <w:lang w:val="en-US" w:eastAsia="en-GB"/>
        </w:rPr>
        <w:t>, and which part(s) of the study you agree to</w:t>
      </w:r>
      <w:r w:rsidRPr="004000A3">
        <w:rPr>
          <w:rFonts w:cs="Calibri"/>
          <w:color w:val="000000"/>
          <w:sz w:val="24"/>
          <w:szCs w:val="24"/>
          <w:bdr w:val="nil"/>
          <w:lang w:val="en-US" w:eastAsia="en-GB"/>
        </w:rPr>
        <w:t xml:space="preserve">. If you decide to take part, you will be given this information sheet to keep and you will be asked to sign a consent form. </w:t>
      </w:r>
    </w:p>
    <w:p w14:paraId="595797A0" w14:textId="1705B93C" w:rsidR="004000A3" w:rsidDel="00C87719" w:rsidRDefault="004000A3" w:rsidP="2536B733">
      <w:pPr>
        <w:pBdr>
          <w:top w:val="nil"/>
          <w:left w:val="nil"/>
          <w:bottom w:val="nil"/>
          <w:right w:val="nil"/>
          <w:between w:val="nil"/>
          <w:bar w:val="nil"/>
        </w:pBdr>
        <w:spacing w:after="0" w:line="240" w:lineRule="auto"/>
        <w:rPr>
          <w:rFonts w:cs="Calibri"/>
          <w:color w:val="000000"/>
          <w:bdr w:val="nil"/>
          <w:lang w:val="en-US" w:eastAsia="en-GB"/>
        </w:rPr>
      </w:pPr>
    </w:p>
    <w:p w14:paraId="0A8B13DF" w14:textId="4145BCD8" w:rsidR="008C712C" w:rsidRPr="008C712C" w:rsidRDefault="004000A3" w:rsidP="004000A3">
      <w:pPr>
        <w:pBdr>
          <w:top w:val="nil"/>
          <w:left w:val="nil"/>
          <w:bottom w:val="nil"/>
          <w:right w:val="nil"/>
          <w:between w:val="nil"/>
          <w:bar w:val="nil"/>
        </w:pBdr>
        <w:spacing w:after="0" w:line="240" w:lineRule="auto"/>
        <w:rPr>
          <w:rFonts w:cs="Calibri"/>
          <w:color w:val="000000"/>
          <w:sz w:val="24"/>
          <w:szCs w:val="24"/>
          <w:bdr w:val="nil"/>
          <w:lang w:val="en-US" w:eastAsia="en-GB"/>
        </w:rPr>
      </w:pPr>
      <w:r w:rsidRPr="004000A3">
        <w:rPr>
          <w:rFonts w:cs="Calibri"/>
          <w:color w:val="000000"/>
          <w:sz w:val="24"/>
          <w:szCs w:val="24"/>
          <w:bdr w:val="nil"/>
          <w:lang w:val="en-US" w:eastAsia="en-GB"/>
        </w:rPr>
        <w:t>If you decide not to take part</w:t>
      </w:r>
      <w:r w:rsidR="00147F22">
        <w:rPr>
          <w:rFonts w:cs="Calibri"/>
          <w:color w:val="000000"/>
          <w:sz w:val="24"/>
          <w:szCs w:val="24"/>
          <w:bdr w:val="nil"/>
          <w:lang w:val="en-US" w:eastAsia="en-GB"/>
        </w:rPr>
        <w:t xml:space="preserve"> in any/some of the CASCADE study</w:t>
      </w:r>
      <w:r w:rsidRPr="004000A3">
        <w:rPr>
          <w:rFonts w:cs="Calibri"/>
          <w:color w:val="000000"/>
          <w:sz w:val="24"/>
          <w:szCs w:val="24"/>
          <w:bdr w:val="nil"/>
          <w:lang w:val="en-US" w:eastAsia="en-GB"/>
        </w:rPr>
        <w:t>, this will not affect your access to services or the care you receive in any way.</w:t>
      </w:r>
    </w:p>
    <w:p w14:paraId="1486086A" w14:textId="77777777" w:rsidR="008C712C" w:rsidRPr="008C712C" w:rsidRDefault="008C712C" w:rsidP="00EC08F6">
      <w:pPr>
        <w:pStyle w:val="Heading21"/>
        <w:spacing w:before="240" w:after="0"/>
        <w:rPr>
          <w:u w:color="4F81BD"/>
          <w:bdr w:val="nil"/>
          <w:lang w:val="en-US" w:eastAsia="en-GB"/>
        </w:rPr>
      </w:pPr>
      <w:r w:rsidRPr="008C712C">
        <w:rPr>
          <w:u w:color="4F81BD"/>
          <w:bdr w:val="nil"/>
          <w:lang w:val="en-US" w:eastAsia="en-GB"/>
        </w:rPr>
        <w:t xml:space="preserve">Can I stop taking part? </w:t>
      </w:r>
    </w:p>
    <w:p w14:paraId="74FD7909" w14:textId="03707F67" w:rsidR="009D34B9" w:rsidRPr="00E803D6" w:rsidRDefault="00147F22" w:rsidP="00EC08F6">
      <w:pPr>
        <w:pStyle w:val="Heading21"/>
        <w:spacing w:before="0" w:after="0"/>
      </w:pPr>
      <w:r w:rsidRPr="00147F22">
        <w:rPr>
          <w:rFonts w:cs="Calibri"/>
          <w:color w:val="000000"/>
          <w:sz w:val="24"/>
          <w:szCs w:val="24"/>
          <w:bdr w:val="nil"/>
          <w:lang w:val="en-US" w:eastAsia="en-GB"/>
        </w:rPr>
        <w:t>You can stop taking part in the study at any time. You can talk to a member of the study team first. They can advise you about any concerns you may have.</w:t>
      </w:r>
      <w:r w:rsidR="009D34B9">
        <w:rPr>
          <w:rFonts w:eastAsia="Calibri"/>
          <w:sz w:val="22"/>
          <w:szCs w:val="22"/>
          <w:lang w:val="en-US" w:eastAsia="en-GB"/>
        </w:rPr>
        <w:br/>
      </w:r>
      <w:r w:rsidR="009D34B9">
        <w:rPr>
          <w:rFonts w:eastAsia="Calibri"/>
          <w:sz w:val="22"/>
          <w:szCs w:val="22"/>
          <w:lang w:val="en-US" w:eastAsia="en-GB"/>
        </w:rPr>
        <w:br/>
      </w:r>
      <w:r w:rsidR="008C712C" w:rsidRPr="00E803D6">
        <w:t xml:space="preserve">What will happen to information about me collected during the study? </w:t>
      </w:r>
    </w:p>
    <w:p w14:paraId="3B1946C1" w14:textId="6930D3C2" w:rsidR="008C712C" w:rsidRPr="008C712C" w:rsidRDefault="008C712C" w:rsidP="008460A5">
      <w:pPr>
        <w:pStyle w:val="PTBodyText"/>
        <w:jc w:val="both"/>
        <w:rPr>
          <w:u w:color="000000"/>
          <w:bdr w:val="nil"/>
          <w:lang w:val="en-US" w:eastAsia="en-GB"/>
        </w:rPr>
      </w:pPr>
      <w:r w:rsidRPr="008C712C">
        <w:rPr>
          <w:u w:color="000000"/>
          <w:bdr w:val="nil"/>
          <w:lang w:val="en-US" w:eastAsia="en-GB"/>
        </w:rPr>
        <w:t>If you agree to take part, the following will happen</w:t>
      </w:r>
      <w:r w:rsidR="00125C8A">
        <w:rPr>
          <w:u w:color="000000"/>
          <w:bdr w:val="nil"/>
          <w:lang w:val="en-US" w:eastAsia="en-GB"/>
        </w:rPr>
        <w:t xml:space="preserve"> (depending on which part(s) of the study you want to take part in)</w:t>
      </w:r>
      <w:r w:rsidR="007A7563">
        <w:rPr>
          <w:u w:color="000000"/>
          <w:bdr w:val="nil"/>
          <w:lang w:val="en-US" w:eastAsia="en-GB"/>
        </w:rPr>
        <w:t>. Consent forms will be kept in locked cabinets in the clinic</w:t>
      </w:r>
      <w:r w:rsidRPr="008C712C">
        <w:rPr>
          <w:u w:color="000000"/>
          <w:bdr w:val="nil"/>
          <w:lang w:val="en-US" w:eastAsia="en-GB"/>
        </w:rPr>
        <w:t>:</w:t>
      </w:r>
    </w:p>
    <w:p w14:paraId="53BC36F3" w14:textId="42218A34" w:rsidR="00557ECE" w:rsidRPr="00582F79" w:rsidRDefault="00582F79" w:rsidP="002C0DB4">
      <w:pPr>
        <w:pStyle w:val="PTBodyText"/>
        <w:numPr>
          <w:ilvl w:val="0"/>
          <w:numId w:val="33"/>
        </w:numPr>
        <w:jc w:val="both"/>
        <w:rPr>
          <w:rFonts w:eastAsia="Calibri" w:cs="Calibri"/>
          <w:b/>
          <w:i/>
          <w:bdr w:val="nil"/>
          <w:lang w:eastAsia="en-GB"/>
        </w:rPr>
      </w:pPr>
      <w:r w:rsidRPr="2536B733">
        <w:rPr>
          <w:b/>
          <w:i/>
          <w:bdr w:val="nil"/>
          <w:lang w:eastAsia="en-GB"/>
        </w:rPr>
        <w:t>Interviews</w:t>
      </w:r>
      <w:r>
        <w:rPr>
          <w:bdr w:val="nil"/>
          <w:lang w:eastAsia="en-GB"/>
        </w:rPr>
        <w:t>: W</w:t>
      </w:r>
      <w:r w:rsidR="78A779A6" w:rsidRPr="00557ECE">
        <w:rPr>
          <w:bdr w:val="nil"/>
          <w:lang w:eastAsia="en-GB"/>
        </w:rPr>
        <w:t>e will ask for your permission to record the interview</w:t>
      </w:r>
      <w:r w:rsidR="54906B78" w:rsidRPr="00557ECE">
        <w:rPr>
          <w:bdr w:val="nil"/>
          <w:lang w:eastAsia="en-GB"/>
        </w:rPr>
        <w:t xml:space="preserve"> </w:t>
      </w:r>
      <w:r>
        <w:rPr>
          <w:lang w:eastAsia="en-GB"/>
        </w:rPr>
        <w:t xml:space="preserve">(sound only). </w:t>
      </w:r>
      <w:r w:rsidRPr="00582F79">
        <w:rPr>
          <w:bdr w:val="nil"/>
          <w:lang w:eastAsia="en-GB"/>
        </w:rPr>
        <w:t xml:space="preserve">The recording will be held on a </w:t>
      </w:r>
      <w:r>
        <w:rPr>
          <w:bdr w:val="nil"/>
          <w:lang w:eastAsia="en-GB"/>
        </w:rPr>
        <w:t xml:space="preserve">digital voice recorder or a university </w:t>
      </w:r>
      <w:r w:rsidRPr="00582F79">
        <w:rPr>
          <w:bdr w:val="nil"/>
          <w:lang w:eastAsia="en-GB"/>
        </w:rPr>
        <w:t>computer that is encrypted for your security. After the interview, it will be</w:t>
      </w:r>
      <w:r>
        <w:rPr>
          <w:bdr w:val="nil"/>
          <w:lang w:eastAsia="en-GB"/>
        </w:rPr>
        <w:t xml:space="preserve"> </w:t>
      </w:r>
      <w:r w:rsidRPr="00582F79">
        <w:rPr>
          <w:bdr w:val="nil"/>
          <w:lang w:eastAsia="en-GB"/>
        </w:rPr>
        <w:t xml:space="preserve">transferred to UCL’s Data Safe Haven.  </w:t>
      </w:r>
    </w:p>
    <w:p w14:paraId="1E6BCCB8" w14:textId="5238E092" w:rsidR="00582F79" w:rsidRDefault="00582F79" w:rsidP="00D50E4E">
      <w:pPr>
        <w:pStyle w:val="PTBodyText"/>
        <w:ind w:left="360"/>
        <w:jc w:val="both"/>
        <w:rPr>
          <w:bdr w:val="nil"/>
          <w:lang w:eastAsia="en-GB"/>
        </w:rPr>
      </w:pPr>
      <w:r w:rsidRPr="00582F79">
        <w:rPr>
          <w:bdr w:val="nil"/>
          <w:lang w:eastAsia="en-GB"/>
        </w:rPr>
        <w:t>The interview</w:t>
      </w:r>
      <w:r>
        <w:rPr>
          <w:bdr w:val="nil"/>
          <w:lang w:eastAsia="en-GB"/>
        </w:rPr>
        <w:t xml:space="preserve"> will be transcribed automatically using </w:t>
      </w:r>
      <w:proofErr w:type="gramStart"/>
      <w:r>
        <w:rPr>
          <w:bdr w:val="nil"/>
          <w:lang w:eastAsia="en-GB"/>
        </w:rPr>
        <w:t>software, or</w:t>
      </w:r>
      <w:proofErr w:type="gramEnd"/>
      <w:r>
        <w:rPr>
          <w:bdr w:val="nil"/>
          <w:lang w:eastAsia="en-GB"/>
        </w:rPr>
        <w:t xml:space="preserve"> </w:t>
      </w:r>
      <w:r w:rsidRPr="00582F79">
        <w:rPr>
          <w:bdr w:val="nil"/>
          <w:lang w:eastAsia="en-GB"/>
        </w:rPr>
        <w:t>typed up by a professional transcriber</w:t>
      </w:r>
      <w:r>
        <w:rPr>
          <w:bdr w:val="nil"/>
          <w:lang w:eastAsia="en-GB"/>
        </w:rPr>
        <w:t xml:space="preserve"> (who sign a confidentiality agreement and use a secure and encrypted transfer)</w:t>
      </w:r>
      <w:r w:rsidRPr="00582F79">
        <w:rPr>
          <w:bdr w:val="nil"/>
          <w:lang w:eastAsia="en-GB"/>
        </w:rPr>
        <w:t>.</w:t>
      </w:r>
    </w:p>
    <w:p w14:paraId="6B0C2943" w14:textId="47D999FC" w:rsidR="00582F79" w:rsidRPr="00582F79" w:rsidRDefault="00582F79" w:rsidP="00E779B8">
      <w:pPr>
        <w:pStyle w:val="PTBodyText"/>
        <w:ind w:left="360"/>
        <w:jc w:val="both"/>
        <w:rPr>
          <w:u w:color="000000"/>
          <w:bdr w:val="nil"/>
          <w:lang w:eastAsia="en-GB"/>
        </w:rPr>
      </w:pPr>
      <w:r w:rsidRPr="00582F79">
        <w:rPr>
          <w:u w:color="000000"/>
          <w:bdr w:val="nil"/>
          <w:lang w:eastAsia="en-GB"/>
        </w:rPr>
        <w:t xml:space="preserve">The audio recording will be deleted from the computer immediately after it has been transferred to the Data Safe Haven.   </w:t>
      </w:r>
    </w:p>
    <w:p w14:paraId="47B8120E" w14:textId="454D0BCC" w:rsidR="00645DD0" w:rsidRDefault="00582F79" w:rsidP="00E779B8">
      <w:pPr>
        <w:pStyle w:val="PTBodyText"/>
        <w:ind w:left="360"/>
        <w:jc w:val="both"/>
      </w:pPr>
      <w:r w:rsidRPr="00582F79">
        <w:t>We do not ask for your name during the interview, so you will not be recognised on the sound recording from your answers. The recording of your interview and the transcript generated from it will only be identified by a project number, and not your name.</w:t>
      </w:r>
    </w:p>
    <w:p w14:paraId="37CA6362" w14:textId="25A1EB9D" w:rsidR="00645DD0" w:rsidRDefault="00645DD0" w:rsidP="00E779B8">
      <w:pPr>
        <w:pStyle w:val="PTBodyText"/>
        <w:ind w:left="360"/>
        <w:jc w:val="both"/>
        <w:rPr>
          <w:rStyle w:val="eop"/>
          <w:rFonts w:cs="Calibri"/>
          <w:color w:val="000000"/>
          <w:shd w:val="clear" w:color="auto" w:fill="FFFFFF"/>
        </w:rPr>
      </w:pPr>
      <w:r>
        <w:rPr>
          <w:rStyle w:val="normaltextrun"/>
          <w:rFonts w:cs="Calibri"/>
          <w:color w:val="000000"/>
          <w:shd w:val="clear" w:color="auto" w:fill="FFFFFF"/>
        </w:rPr>
        <w:t>The only people who will listen to the recorded discussion are the project team. </w:t>
      </w:r>
      <w:r>
        <w:rPr>
          <w:rStyle w:val="eop"/>
          <w:rFonts w:cs="Calibri"/>
          <w:color w:val="000000"/>
          <w:shd w:val="clear" w:color="auto" w:fill="FFFFFF"/>
        </w:rPr>
        <w:t> </w:t>
      </w:r>
      <w:r w:rsidR="002617B6">
        <w:rPr>
          <w:rStyle w:val="eop"/>
          <w:rFonts w:cs="Calibri"/>
          <w:color w:val="000000"/>
          <w:shd w:val="clear" w:color="auto" w:fill="FFFFFF"/>
        </w:rPr>
        <w:t>The recording will be securely deleted once we have checked the typed version for accuracy.</w:t>
      </w:r>
    </w:p>
    <w:p w14:paraId="0EA2CA14" w14:textId="77777777" w:rsidR="00E73BB0" w:rsidRPr="00E73BB0" w:rsidRDefault="0001215C" w:rsidP="00E779B8">
      <w:pPr>
        <w:pStyle w:val="PTBodyText"/>
        <w:numPr>
          <w:ilvl w:val="0"/>
          <w:numId w:val="33"/>
        </w:numPr>
        <w:jc w:val="both"/>
        <w:rPr>
          <w:bdr w:val="nil"/>
          <w:lang w:eastAsia="en-GB"/>
        </w:rPr>
      </w:pPr>
      <w:r w:rsidRPr="2536B733">
        <w:rPr>
          <w:b/>
          <w:i/>
        </w:rPr>
        <w:t xml:space="preserve">Workshops: </w:t>
      </w:r>
      <w:r w:rsidRPr="0001215C">
        <w:t xml:space="preserve">The workshops will include </w:t>
      </w:r>
      <w:r>
        <w:t xml:space="preserve">working in pairs or threes and also having </w:t>
      </w:r>
      <w:r>
        <w:lastRenderedPageBreak/>
        <w:t xml:space="preserve">discussions as a whole group. The whole-group discussions will be audio-recorded </w:t>
      </w:r>
      <w:r w:rsidRPr="00582F79">
        <w:rPr>
          <w:bdr w:val="nil"/>
          <w:lang w:eastAsia="en-GB"/>
        </w:rPr>
        <w:t xml:space="preserve">on a </w:t>
      </w:r>
      <w:r>
        <w:rPr>
          <w:bdr w:val="nil"/>
          <w:lang w:eastAsia="en-GB"/>
        </w:rPr>
        <w:t xml:space="preserve">digital voice recorder or a university </w:t>
      </w:r>
      <w:r w:rsidRPr="00582F79">
        <w:rPr>
          <w:bdr w:val="nil"/>
          <w:lang w:eastAsia="en-GB"/>
        </w:rPr>
        <w:t xml:space="preserve">computer that is encrypted for your security. </w:t>
      </w:r>
      <w:r w:rsidR="00E73BB0">
        <w:rPr>
          <w:bdr w:val="nil"/>
          <w:lang w:eastAsia="en-GB"/>
        </w:rPr>
        <w:t xml:space="preserve">These recordings </w:t>
      </w:r>
      <w:r w:rsidR="006938C2" w:rsidRPr="2536B733">
        <w:rPr>
          <w:lang w:eastAsia="en-GB"/>
        </w:rPr>
        <w:t xml:space="preserve">will be transcribed automatically using </w:t>
      </w:r>
      <w:proofErr w:type="gramStart"/>
      <w:r w:rsidR="006938C2" w:rsidRPr="2536B733">
        <w:rPr>
          <w:lang w:eastAsia="en-GB"/>
        </w:rPr>
        <w:t>software, or</w:t>
      </w:r>
      <w:proofErr w:type="gramEnd"/>
      <w:r w:rsidR="006938C2" w:rsidRPr="00E73BB0">
        <w:rPr>
          <w:bdr w:val="nil"/>
          <w:lang w:eastAsia="en-GB"/>
        </w:rPr>
        <w:t xml:space="preserve"> typed up by a professional transcriber (who sign a confidentiality agreement and use a secure and encrypted transfer). </w:t>
      </w:r>
    </w:p>
    <w:p w14:paraId="5ACD6DB6" w14:textId="34A28995" w:rsidR="006938C2" w:rsidRPr="00E73BB0" w:rsidRDefault="006938C2" w:rsidP="00CF7064">
      <w:pPr>
        <w:pStyle w:val="PTBodyText"/>
        <w:ind w:left="360"/>
        <w:jc w:val="both"/>
        <w:rPr>
          <w:bdr w:val="nil"/>
          <w:lang w:eastAsia="en-GB"/>
        </w:rPr>
      </w:pPr>
      <w:r w:rsidRPr="00E73BB0">
        <w:rPr>
          <w:bdr w:val="nil"/>
          <w:lang w:eastAsia="en-GB"/>
        </w:rPr>
        <w:t xml:space="preserve">As soon as </w:t>
      </w:r>
      <w:r w:rsidR="00E73BB0">
        <w:rPr>
          <w:bdr w:val="nil"/>
          <w:lang w:eastAsia="en-GB"/>
        </w:rPr>
        <w:t xml:space="preserve">a transcript has been created, </w:t>
      </w:r>
      <w:r w:rsidRPr="00E73BB0">
        <w:rPr>
          <w:bdr w:val="nil"/>
          <w:lang w:eastAsia="en-GB"/>
        </w:rPr>
        <w:t>the audio recording</w:t>
      </w:r>
      <w:r w:rsidR="00E73BB0">
        <w:rPr>
          <w:bdr w:val="nil"/>
          <w:lang w:eastAsia="en-GB"/>
        </w:rPr>
        <w:t>s</w:t>
      </w:r>
      <w:r w:rsidRPr="00E73BB0">
        <w:rPr>
          <w:bdr w:val="nil"/>
          <w:lang w:eastAsia="en-GB"/>
        </w:rPr>
        <w:t xml:space="preserve"> will be deleted</w:t>
      </w:r>
      <w:r w:rsidR="00E73BB0">
        <w:rPr>
          <w:bdr w:val="nil"/>
          <w:lang w:eastAsia="en-GB"/>
        </w:rPr>
        <w:t>. Any</w:t>
      </w:r>
      <w:r w:rsidRPr="00E73BB0">
        <w:rPr>
          <w:bdr w:val="nil"/>
          <w:lang w:eastAsia="en-GB"/>
        </w:rPr>
        <w:t xml:space="preserve"> names that have been used during the workshops will be removed</w:t>
      </w:r>
      <w:r w:rsidR="00E73BB0">
        <w:rPr>
          <w:bdr w:val="nil"/>
          <w:lang w:eastAsia="en-GB"/>
        </w:rPr>
        <w:t xml:space="preserve"> from the transcript</w:t>
      </w:r>
      <w:r w:rsidRPr="00E73BB0">
        <w:rPr>
          <w:bdr w:val="nil"/>
          <w:lang w:eastAsia="en-GB"/>
        </w:rPr>
        <w:t xml:space="preserve">. </w:t>
      </w:r>
    </w:p>
    <w:p w14:paraId="5BF4B84D" w14:textId="5D85D685" w:rsidR="0001215C" w:rsidRPr="00E47E05" w:rsidRDefault="00E73BB0" w:rsidP="00E47E05">
      <w:pPr>
        <w:pStyle w:val="PTBodyText"/>
        <w:ind w:left="360"/>
        <w:jc w:val="both"/>
        <w:rPr>
          <w:bdr w:val="nil"/>
          <w:lang w:eastAsia="en-GB"/>
        </w:rPr>
      </w:pPr>
      <w:r>
        <w:rPr>
          <w:bdr w:val="nil"/>
          <w:lang w:eastAsia="en-GB"/>
        </w:rPr>
        <w:t>During the workshops</w:t>
      </w:r>
      <w:r w:rsidRPr="2536B733">
        <w:rPr>
          <w:lang w:eastAsia="en-GB"/>
        </w:rPr>
        <w:t xml:space="preserve">, the facilitators will also take notes of the </w:t>
      </w:r>
      <w:r w:rsidR="007F4E41" w:rsidRPr="2536B733">
        <w:rPr>
          <w:lang w:eastAsia="en-GB"/>
        </w:rPr>
        <w:t>discussion,</w:t>
      </w:r>
      <w:r>
        <w:rPr>
          <w:bdr w:val="nil"/>
          <w:lang w:eastAsia="en-GB"/>
        </w:rPr>
        <w:t xml:space="preserve"> and these will also be anonymised.</w:t>
      </w:r>
    </w:p>
    <w:p w14:paraId="1AD81C0C" w14:textId="77777777" w:rsidR="008C712C" w:rsidRPr="008C712C" w:rsidRDefault="008C712C" w:rsidP="003E79CC">
      <w:pPr>
        <w:pStyle w:val="Heading21"/>
        <w:spacing w:before="240" w:after="0"/>
        <w:jc w:val="both"/>
        <w:rPr>
          <w:sz w:val="24"/>
          <w:szCs w:val="24"/>
          <w:bdr w:val="nil"/>
          <w:lang w:val="en-US" w:eastAsia="en-GB"/>
        </w:rPr>
      </w:pPr>
      <w:r w:rsidRPr="008C712C">
        <w:rPr>
          <w:bdr w:val="nil"/>
          <w:lang w:val="en-US" w:eastAsia="en-GB"/>
        </w:rPr>
        <w:t>What will happen to information collected about me after the study?</w:t>
      </w:r>
    </w:p>
    <w:p w14:paraId="6FB8B174" w14:textId="3DC69B49" w:rsidR="00D3363B" w:rsidRPr="008C712C" w:rsidRDefault="00653138" w:rsidP="00B43AC0">
      <w:pPr>
        <w:pStyle w:val="PTBodyText"/>
        <w:jc w:val="both"/>
        <w:rPr>
          <w:bdr w:val="nil"/>
          <w:lang w:val="en-US" w:eastAsia="en-GB"/>
        </w:rPr>
      </w:pPr>
      <w:r>
        <w:rPr>
          <w:bdr w:val="nil"/>
          <w:lang w:val="en-US" w:eastAsia="en-GB"/>
        </w:rPr>
        <w:t>T</w:t>
      </w:r>
      <w:r w:rsidR="009C2501">
        <w:rPr>
          <w:bdr w:val="nil"/>
          <w:lang w:val="en-US" w:eastAsia="en-GB"/>
        </w:rPr>
        <w:t xml:space="preserve">his </w:t>
      </w:r>
      <w:r w:rsidR="00D27027">
        <w:rPr>
          <w:bdr w:val="nil"/>
          <w:lang w:val="en-US" w:eastAsia="en-GB"/>
        </w:rPr>
        <w:t>project</w:t>
      </w:r>
      <w:r>
        <w:rPr>
          <w:bdr w:val="nil"/>
          <w:lang w:val="en-US" w:eastAsia="en-GB"/>
        </w:rPr>
        <w:t xml:space="preserve"> is </w:t>
      </w:r>
      <w:r w:rsidR="00D27027" w:rsidRPr="00D27027">
        <w:rPr>
          <w:bdr w:val="nil"/>
          <w:lang w:val="en-US" w:eastAsia="en-GB"/>
        </w:rPr>
        <w:t xml:space="preserve">being undertaken by researchers based at University College London </w:t>
      </w:r>
      <w:r w:rsidR="00D27027">
        <w:rPr>
          <w:bdr w:val="nil"/>
          <w:lang w:val="en-US" w:eastAsia="en-GB"/>
        </w:rPr>
        <w:t>(UCL)</w:t>
      </w:r>
      <w:r w:rsidR="003F73AA">
        <w:rPr>
          <w:bdr w:val="nil"/>
          <w:lang w:val="en-US" w:eastAsia="en-GB"/>
        </w:rPr>
        <w:t>.</w:t>
      </w:r>
      <w:r w:rsidR="00D27027">
        <w:rPr>
          <w:bdr w:val="nil"/>
          <w:lang w:val="en-US" w:eastAsia="en-GB"/>
        </w:rPr>
        <w:t xml:space="preserve"> </w:t>
      </w:r>
      <w:r w:rsidR="007F4E41" w:rsidRPr="00645DD0">
        <w:rPr>
          <w:bdr w:val="nil"/>
          <w:lang w:val="en-US" w:eastAsia="en-GB"/>
        </w:rPr>
        <w:t>Professor Kholoud Porter (UCL)</w:t>
      </w:r>
      <w:r w:rsidR="00645DD0" w:rsidRPr="00645DD0">
        <w:rPr>
          <w:bdr w:val="nil"/>
          <w:lang w:val="en-US" w:eastAsia="en-GB"/>
        </w:rPr>
        <w:t xml:space="preserve"> is responsible for the project and all the data.  We will be using information from you in order to undertake this project and we are responsible for looking after your information and using it properly.</w:t>
      </w:r>
    </w:p>
    <w:p w14:paraId="0E1A4D62" w14:textId="77777777" w:rsidR="00855C0D" w:rsidRDefault="00855C0D" w:rsidP="007E1F38">
      <w:pPr>
        <w:pStyle w:val="PTBodyText"/>
        <w:jc w:val="both"/>
        <w:rPr>
          <w:bdr w:val="nil"/>
          <w:lang w:val="en-US" w:eastAsia="en-GB"/>
        </w:rPr>
      </w:pPr>
      <w:r>
        <w:rPr>
          <w:bdr w:val="nil"/>
          <w:lang w:val="en-US" w:eastAsia="en-GB"/>
        </w:rPr>
        <w:t xml:space="preserve">You can withdraw from the clinical data part at any time until the study ends.  We will delete all your data from the clinical database. </w:t>
      </w:r>
    </w:p>
    <w:p w14:paraId="2F30CBBB" w14:textId="2D0BF4C3" w:rsidR="00E12FAB" w:rsidRDefault="00855C0D" w:rsidP="007E1F38">
      <w:pPr>
        <w:pStyle w:val="PTBodyText"/>
        <w:jc w:val="both"/>
        <w:rPr>
          <w:bdr w:val="nil"/>
          <w:lang w:val="en-US" w:eastAsia="en-GB"/>
        </w:rPr>
      </w:pPr>
      <w:r>
        <w:rPr>
          <w:bdr w:val="nil"/>
          <w:lang w:val="en-US" w:eastAsia="en-GB"/>
        </w:rPr>
        <w:t xml:space="preserve">You can </w:t>
      </w:r>
      <w:r w:rsidR="00E12FAB">
        <w:rPr>
          <w:bdr w:val="nil"/>
          <w:lang w:val="en-US" w:eastAsia="en-GB"/>
        </w:rPr>
        <w:t xml:space="preserve">withdraw your </w:t>
      </w:r>
      <w:r w:rsidR="002617B6">
        <w:rPr>
          <w:bdr w:val="nil"/>
          <w:lang w:val="en-US" w:eastAsia="en-GB"/>
        </w:rPr>
        <w:t>questionnaire</w:t>
      </w:r>
      <w:r w:rsidR="00E12FAB">
        <w:rPr>
          <w:bdr w:val="nil"/>
          <w:lang w:val="en-US" w:eastAsia="en-GB"/>
        </w:rPr>
        <w:t xml:space="preserve"> data at any point up until the </w:t>
      </w:r>
      <w:r w:rsidR="002617B6">
        <w:rPr>
          <w:bdr w:val="nil"/>
          <w:lang w:val="en-US" w:eastAsia="en-GB"/>
        </w:rPr>
        <w:t>questionnaire</w:t>
      </w:r>
      <w:r w:rsidR="00E12FAB">
        <w:rPr>
          <w:bdr w:val="nil"/>
          <w:lang w:val="en-US" w:eastAsia="en-GB"/>
        </w:rPr>
        <w:t xml:space="preserve">s have started to be </w:t>
      </w:r>
      <w:proofErr w:type="spellStart"/>
      <w:r w:rsidR="00E12FAB">
        <w:rPr>
          <w:bdr w:val="nil"/>
          <w:lang w:val="en-US" w:eastAsia="en-GB"/>
        </w:rPr>
        <w:t>analysed</w:t>
      </w:r>
      <w:proofErr w:type="spellEnd"/>
      <w:r w:rsidR="00E12FAB">
        <w:rPr>
          <w:bdr w:val="nil"/>
          <w:lang w:val="en-US" w:eastAsia="en-GB"/>
        </w:rPr>
        <w:t xml:space="preserve">. We will delete your </w:t>
      </w:r>
      <w:r w:rsidR="002617B6">
        <w:rPr>
          <w:bdr w:val="nil"/>
          <w:lang w:val="en-US" w:eastAsia="en-GB"/>
        </w:rPr>
        <w:t>questionnaire</w:t>
      </w:r>
      <w:r w:rsidR="00E12FAB">
        <w:rPr>
          <w:bdr w:val="nil"/>
          <w:lang w:val="en-US" w:eastAsia="en-GB"/>
        </w:rPr>
        <w:t xml:space="preserve"> record from the </w:t>
      </w:r>
      <w:r w:rsidR="002617B6">
        <w:rPr>
          <w:bdr w:val="nil"/>
          <w:lang w:val="en-US" w:eastAsia="en-GB"/>
        </w:rPr>
        <w:t>questionnaire</w:t>
      </w:r>
      <w:r w:rsidR="00E12FAB">
        <w:rPr>
          <w:bdr w:val="nil"/>
          <w:lang w:val="en-US" w:eastAsia="en-GB"/>
        </w:rPr>
        <w:t xml:space="preserve"> database. </w:t>
      </w:r>
    </w:p>
    <w:p w14:paraId="5358F06E" w14:textId="791F7536" w:rsidR="00925E45" w:rsidRDefault="00E12FAB" w:rsidP="00237411">
      <w:pPr>
        <w:pStyle w:val="PTBodyText"/>
        <w:jc w:val="both"/>
        <w:rPr>
          <w:bdr w:val="nil"/>
          <w:lang w:val="en-US" w:eastAsia="en-GB"/>
        </w:rPr>
      </w:pPr>
      <w:r>
        <w:rPr>
          <w:bdr w:val="nil"/>
          <w:lang w:val="en-US" w:eastAsia="en-GB"/>
        </w:rPr>
        <w:t>You can withdraw your</w:t>
      </w:r>
      <w:r w:rsidR="00237411">
        <w:rPr>
          <w:bdr w:val="nil"/>
          <w:lang w:val="en-US" w:eastAsia="en-GB"/>
        </w:rPr>
        <w:t xml:space="preserve"> </w:t>
      </w:r>
      <w:r>
        <w:rPr>
          <w:bdr w:val="nil"/>
          <w:lang w:val="en-US" w:eastAsia="en-GB"/>
        </w:rPr>
        <w:t>interview/photograph/writing</w:t>
      </w:r>
      <w:r w:rsidR="00E73BB0">
        <w:rPr>
          <w:bdr w:val="nil"/>
          <w:lang w:val="en-US" w:eastAsia="en-GB"/>
        </w:rPr>
        <w:t>/workshop</w:t>
      </w:r>
      <w:r>
        <w:rPr>
          <w:bdr w:val="nil"/>
          <w:lang w:val="en-US" w:eastAsia="en-GB"/>
        </w:rPr>
        <w:t xml:space="preserve"> data</w:t>
      </w:r>
      <w:r w:rsidR="00D27027" w:rsidRPr="008C712C">
        <w:rPr>
          <w:bdr w:val="nil"/>
          <w:lang w:val="en-US" w:eastAsia="en-GB"/>
        </w:rPr>
        <w:t xml:space="preserve"> </w:t>
      </w:r>
      <w:r w:rsidR="000F4EF2">
        <w:rPr>
          <w:bdr w:val="nil"/>
          <w:lang w:val="en-US" w:eastAsia="en-GB"/>
        </w:rPr>
        <w:t xml:space="preserve">up to four weeks after </w:t>
      </w:r>
      <w:r>
        <w:rPr>
          <w:bdr w:val="nil"/>
          <w:lang w:val="en-US" w:eastAsia="en-GB"/>
        </w:rPr>
        <w:t>the interview</w:t>
      </w:r>
      <w:r w:rsidR="00CF3C2A">
        <w:rPr>
          <w:bdr w:val="nil"/>
          <w:lang w:val="en-US" w:eastAsia="en-GB"/>
        </w:rPr>
        <w:t>,</w:t>
      </w:r>
      <w:r w:rsidR="00E73BB0">
        <w:rPr>
          <w:bdr w:val="nil"/>
          <w:lang w:val="en-US" w:eastAsia="en-GB"/>
        </w:rPr>
        <w:t xml:space="preserve"> workshop,</w:t>
      </w:r>
      <w:r>
        <w:rPr>
          <w:bdr w:val="nil"/>
          <w:lang w:val="en-US" w:eastAsia="en-GB"/>
        </w:rPr>
        <w:t xml:space="preserve"> or</w:t>
      </w:r>
      <w:r w:rsidR="00E73BB0">
        <w:rPr>
          <w:bdr w:val="nil"/>
          <w:lang w:val="en-US" w:eastAsia="en-GB"/>
        </w:rPr>
        <w:t xml:space="preserve"> four weeks after</w:t>
      </w:r>
      <w:r>
        <w:rPr>
          <w:bdr w:val="nil"/>
          <w:lang w:val="en-US" w:eastAsia="en-GB"/>
        </w:rPr>
        <w:t xml:space="preserve"> the photography/writing project ends. We</w:t>
      </w:r>
      <w:r w:rsidR="008C712C" w:rsidRPr="008C712C">
        <w:rPr>
          <w:bdr w:val="nil"/>
          <w:lang w:val="en-US" w:eastAsia="en-GB"/>
        </w:rPr>
        <w:t xml:space="preserve"> will remove a</w:t>
      </w:r>
      <w:r>
        <w:rPr>
          <w:bdr w:val="nil"/>
          <w:lang w:val="en-US" w:eastAsia="en-GB"/>
        </w:rPr>
        <w:t>ny</w:t>
      </w:r>
      <w:r w:rsidR="008C712C" w:rsidRPr="008C712C">
        <w:rPr>
          <w:bdr w:val="nil"/>
          <w:lang w:val="en-US" w:eastAsia="en-GB"/>
        </w:rPr>
        <w:t xml:space="preserve"> information about you.</w:t>
      </w:r>
    </w:p>
    <w:p w14:paraId="46E088A3" w14:textId="77777777" w:rsidR="00237411" w:rsidRDefault="00237411" w:rsidP="00237411">
      <w:pPr>
        <w:pStyle w:val="PTBodyText"/>
        <w:jc w:val="both"/>
        <w:rPr>
          <w:bdr w:val="nil"/>
          <w:lang w:val="en-US" w:eastAsia="en-GB"/>
        </w:rPr>
      </w:pPr>
    </w:p>
    <w:p w14:paraId="15FB7BC6" w14:textId="7FD5980F" w:rsidR="008C712C" w:rsidRPr="008C712C" w:rsidRDefault="008C712C" w:rsidP="00AC0553">
      <w:pPr>
        <w:pStyle w:val="PTBodyText"/>
        <w:jc w:val="both"/>
        <w:rPr>
          <w:u w:color="000000"/>
          <w:bdr w:val="nil"/>
          <w:lang w:val="en-US" w:eastAsia="en-GB"/>
        </w:rPr>
      </w:pPr>
      <w:r w:rsidRPr="008C712C">
        <w:rPr>
          <w:u w:color="000000"/>
          <w:bdr w:val="nil"/>
          <w:lang w:val="en-US" w:eastAsia="en-GB"/>
        </w:rPr>
        <w:t xml:space="preserve">If you withdraw from the </w:t>
      </w:r>
      <w:r w:rsidR="00D27027">
        <w:rPr>
          <w:u w:color="000000"/>
          <w:bdr w:val="nil"/>
          <w:lang w:val="en-US" w:eastAsia="en-GB"/>
        </w:rPr>
        <w:t>project</w:t>
      </w:r>
      <w:r w:rsidR="00D27027" w:rsidRPr="008C712C">
        <w:rPr>
          <w:u w:color="000000"/>
          <w:bdr w:val="nil"/>
          <w:lang w:val="en-US" w:eastAsia="en-GB"/>
        </w:rPr>
        <w:t xml:space="preserve"> </w:t>
      </w:r>
      <w:r w:rsidRPr="008C712C">
        <w:rPr>
          <w:u w:color="000000"/>
          <w:bdr w:val="nil"/>
          <w:lang w:val="en-US" w:eastAsia="en-GB"/>
        </w:rPr>
        <w:t>after it ends, we will keep the information about you that we have already obtained.</w:t>
      </w:r>
    </w:p>
    <w:p w14:paraId="6BC825DB" w14:textId="02EAE7B5" w:rsidR="008C712C" w:rsidRDefault="008C712C" w:rsidP="00AC0553">
      <w:pPr>
        <w:pStyle w:val="PTBodyText"/>
        <w:jc w:val="both"/>
        <w:rPr>
          <w:u w:color="000000"/>
          <w:bdr w:val="nil"/>
          <w:lang w:val="en-US" w:eastAsia="en-GB"/>
        </w:rPr>
      </w:pPr>
      <w:r w:rsidRPr="008C712C">
        <w:rPr>
          <w:u w:color="000000"/>
          <w:bdr w:val="nil"/>
          <w:lang w:val="en-US" w:eastAsia="en-GB"/>
        </w:rPr>
        <w:t xml:space="preserve">Non-identifiable information for this study will be stored at a registered UCL archive facility </w:t>
      </w:r>
      <w:r w:rsidR="009C2501">
        <w:rPr>
          <w:u w:color="000000"/>
          <w:bdr w:val="nil"/>
          <w:lang w:val="en-US" w:eastAsia="en-GB"/>
        </w:rPr>
        <w:t>for a minimum of 10</w:t>
      </w:r>
      <w:r w:rsidRPr="008C712C">
        <w:rPr>
          <w:u w:color="000000"/>
          <w:bdr w:val="nil"/>
          <w:lang w:val="en-US" w:eastAsia="en-GB"/>
        </w:rPr>
        <w:t xml:space="preserve"> years after the end of the study. </w:t>
      </w:r>
      <w:r w:rsidR="00F46E36" w:rsidRPr="003B3C35">
        <w:rPr>
          <w:bdr w:val="nil"/>
          <w:lang w:val="en-US" w:eastAsia="en-GB"/>
        </w:rPr>
        <w:t>Other researchers from outside</w:t>
      </w:r>
      <w:r w:rsidR="00F46E36" w:rsidRPr="003B3C35">
        <w:rPr>
          <w:bdr w:val="nil"/>
          <w:lang w:eastAsia="en-GB"/>
        </w:rPr>
        <w:t xml:space="preserve"> UCL, in EU countries, will have access to the anonymised dataset for analyses.</w:t>
      </w:r>
    </w:p>
    <w:p w14:paraId="786134F9" w14:textId="44A3F683" w:rsidR="002672FA" w:rsidRDefault="002672FA" w:rsidP="00F81264">
      <w:pPr>
        <w:pStyle w:val="PTBodyText"/>
        <w:jc w:val="both"/>
      </w:pPr>
      <w:r w:rsidRPr="00123034">
        <w:t xml:space="preserve">If you have any questions about how data are handled in this study, please speak to the </w:t>
      </w:r>
      <w:r w:rsidR="00E12FAB">
        <w:t>CASCADE Study Coordinator</w:t>
      </w:r>
      <w:r w:rsidRPr="00123034">
        <w:t xml:space="preserve">. </w:t>
      </w:r>
      <w:r>
        <w:t>You may also contact the</w:t>
      </w:r>
      <w:r w:rsidRPr="00123034">
        <w:t xml:space="preserve"> UCL Data Protection Office</w:t>
      </w:r>
      <w:r>
        <w:t xml:space="preserve">. The contact details for </w:t>
      </w:r>
      <w:r w:rsidR="00E12FAB">
        <w:t>Coordinator</w:t>
      </w:r>
      <w:r>
        <w:t xml:space="preserve"> and the UCL Data Pro</w:t>
      </w:r>
      <w:r w:rsidR="003E655B">
        <w:t>t</w:t>
      </w:r>
      <w:r>
        <w:t>ection Office</w:t>
      </w:r>
      <w:r w:rsidRPr="00123034">
        <w:t xml:space="preserve"> are provided at the end of this information sheet.</w:t>
      </w:r>
    </w:p>
    <w:p w14:paraId="1C9E63DC" w14:textId="1138A47A" w:rsidR="00002171" w:rsidRPr="003B3C35" w:rsidRDefault="00002171" w:rsidP="00002171">
      <w:pPr>
        <w:pStyle w:val="PTBodyText"/>
        <w:jc w:val="both"/>
        <w:rPr>
          <w:bdr w:val="nil"/>
          <w:lang w:val="en-US" w:eastAsia="en-GB"/>
        </w:rPr>
      </w:pPr>
      <w:r w:rsidRPr="003B3C35">
        <w:rPr>
          <w:bdr w:val="nil"/>
          <w:lang w:val="en-US" w:eastAsia="en-GB"/>
        </w:rPr>
        <w:t>Once we have finished the study, we will keep some of the data so we can check the results. We will write our reports in a way that no-one can work out that you took part in the study.</w:t>
      </w:r>
    </w:p>
    <w:p w14:paraId="0369BC54" w14:textId="77777777" w:rsidR="00002171" w:rsidRPr="003B3C35" w:rsidRDefault="00002171" w:rsidP="00002171">
      <w:pPr>
        <w:pStyle w:val="Heading21"/>
        <w:spacing w:before="240"/>
        <w:jc w:val="both"/>
        <w:rPr>
          <w:u w:color="4F81BD"/>
          <w:bdr w:val="nil"/>
          <w:lang w:val="en-US" w:eastAsia="en-GB"/>
        </w:rPr>
      </w:pPr>
      <w:r w:rsidRPr="003B3C35">
        <w:rPr>
          <w:u w:color="4F81BD"/>
          <w:bdr w:val="nil"/>
          <w:lang w:val="en-US" w:eastAsia="en-GB"/>
        </w:rPr>
        <w:t>Where can you find out more about how your information is used?</w:t>
      </w:r>
    </w:p>
    <w:p w14:paraId="0A6A87FC" w14:textId="77777777" w:rsidR="00002171" w:rsidRPr="003B3C35" w:rsidRDefault="00002171" w:rsidP="00002171">
      <w:pPr>
        <w:spacing w:after="300" w:line="240" w:lineRule="auto"/>
        <w:rPr>
          <w:rFonts w:asciiTheme="minorHAnsi" w:eastAsia="Times New Roman" w:hAnsiTheme="minorHAnsi" w:cstheme="minorHAnsi"/>
          <w:color w:val="000000"/>
          <w:sz w:val="24"/>
          <w:szCs w:val="24"/>
          <w:lang w:eastAsia="en-GB"/>
        </w:rPr>
      </w:pPr>
      <w:r w:rsidRPr="003B3C35">
        <w:rPr>
          <w:rFonts w:asciiTheme="minorHAnsi" w:eastAsia="Times New Roman" w:hAnsiTheme="minorHAnsi" w:cstheme="minorHAnsi"/>
          <w:color w:val="000000"/>
          <w:sz w:val="24"/>
          <w:szCs w:val="24"/>
          <w:lang w:eastAsia="en-GB"/>
        </w:rPr>
        <w:t>You can find out more about how we use your information </w:t>
      </w:r>
    </w:p>
    <w:p w14:paraId="33EF7B21" w14:textId="77777777" w:rsidR="00002171" w:rsidRPr="003B3C35" w:rsidRDefault="00002171" w:rsidP="00002171">
      <w:pPr>
        <w:pStyle w:val="ListParagraph"/>
        <w:numPr>
          <w:ilvl w:val="0"/>
          <w:numId w:val="37"/>
        </w:numPr>
        <w:spacing w:before="100" w:beforeAutospacing="1" w:after="45"/>
        <w:rPr>
          <w:rFonts w:asciiTheme="minorHAnsi" w:eastAsia="Times New Roman" w:hAnsiTheme="minorHAnsi" w:cstheme="minorHAnsi"/>
          <w:color w:val="000000"/>
          <w:szCs w:val="24"/>
          <w:lang w:eastAsia="en-GB"/>
        </w:rPr>
      </w:pPr>
      <w:r w:rsidRPr="003B3C35">
        <w:rPr>
          <w:rFonts w:asciiTheme="minorHAnsi" w:eastAsia="Times New Roman" w:hAnsiTheme="minorHAnsi" w:cstheme="minorHAnsi"/>
          <w:color w:val="000000"/>
          <w:szCs w:val="24"/>
          <w:lang w:eastAsia="en-GB"/>
        </w:rPr>
        <w:t>at </w:t>
      </w:r>
      <w:hyperlink r:id="rId13" w:history="1">
        <w:r w:rsidRPr="003B3C35">
          <w:rPr>
            <w:rFonts w:asciiTheme="minorHAnsi" w:eastAsia="Times New Roman" w:hAnsiTheme="minorHAnsi" w:cstheme="minorHAnsi"/>
            <w:color w:val="0D61B5"/>
            <w:szCs w:val="24"/>
            <w:u w:val="single"/>
            <w:lang w:eastAsia="en-GB"/>
          </w:rPr>
          <w:t>www.hra.nhs.uk/information-about-patients/</w:t>
        </w:r>
      </w:hyperlink>
    </w:p>
    <w:p w14:paraId="05537DC1" w14:textId="77777777" w:rsidR="00002171" w:rsidRPr="003B3C35" w:rsidRDefault="00002171" w:rsidP="00002171">
      <w:pPr>
        <w:pStyle w:val="ListParagraph"/>
        <w:numPr>
          <w:ilvl w:val="0"/>
          <w:numId w:val="37"/>
        </w:numPr>
        <w:spacing w:before="100" w:beforeAutospacing="1" w:after="45"/>
        <w:rPr>
          <w:rFonts w:asciiTheme="minorHAnsi" w:eastAsia="Times New Roman" w:hAnsiTheme="minorHAnsi" w:cstheme="minorHAnsi"/>
          <w:color w:val="000000"/>
          <w:szCs w:val="24"/>
          <w:lang w:eastAsia="en-GB"/>
        </w:rPr>
      </w:pPr>
      <w:r w:rsidRPr="003B3C35">
        <w:rPr>
          <w:rFonts w:asciiTheme="minorHAnsi" w:eastAsia="Times New Roman" w:hAnsiTheme="minorHAnsi" w:cstheme="minorHAnsi"/>
          <w:color w:val="000000"/>
          <w:szCs w:val="24"/>
          <w:lang w:eastAsia="en-GB"/>
        </w:rPr>
        <w:t xml:space="preserve">by contacting the </w:t>
      </w:r>
      <w:r w:rsidRPr="003B3C35">
        <w:t xml:space="preserve">UCL Data Protection Office </w:t>
      </w:r>
      <w:hyperlink r:id="rId14" w:history="1">
        <w:r w:rsidRPr="003B3C35">
          <w:rPr>
            <w:rStyle w:val="Hyperlink"/>
            <w:noProof w:val="0"/>
            <w:sz w:val="24"/>
            <w:lang w:val="en-GB"/>
          </w:rPr>
          <w:t>data-protection@ucl.ac.uk</w:t>
        </w:r>
      </w:hyperlink>
      <w:r w:rsidRPr="003B3C35">
        <w:t>, 0203 108 8764</w:t>
      </w:r>
    </w:p>
    <w:p w14:paraId="6F0C03A4" w14:textId="77777777" w:rsidR="00002171" w:rsidRPr="003B3C35" w:rsidRDefault="00002171" w:rsidP="00002171">
      <w:pPr>
        <w:pStyle w:val="ListParagraph"/>
        <w:numPr>
          <w:ilvl w:val="0"/>
          <w:numId w:val="37"/>
        </w:numPr>
        <w:spacing w:before="100" w:beforeAutospacing="1" w:after="45"/>
        <w:rPr>
          <w:rFonts w:asciiTheme="minorHAnsi" w:eastAsia="Times New Roman" w:hAnsiTheme="minorHAnsi" w:cstheme="minorHAnsi"/>
          <w:color w:val="000000"/>
          <w:szCs w:val="24"/>
          <w:lang w:eastAsia="en-GB"/>
        </w:rPr>
      </w:pPr>
      <w:r w:rsidRPr="003B3C35">
        <w:rPr>
          <w:rFonts w:asciiTheme="minorHAnsi" w:eastAsia="Times New Roman" w:hAnsiTheme="minorHAnsi" w:cstheme="minorHAnsi"/>
          <w:color w:val="000000"/>
          <w:szCs w:val="24"/>
          <w:lang w:eastAsia="en-GB"/>
        </w:rPr>
        <w:t>by asking one of the research team</w:t>
      </w:r>
    </w:p>
    <w:p w14:paraId="3AF4A310" w14:textId="20C012DE" w:rsidR="00002171" w:rsidRPr="003B3C35" w:rsidRDefault="00002171" w:rsidP="00002171">
      <w:pPr>
        <w:pStyle w:val="ListParagraph"/>
        <w:numPr>
          <w:ilvl w:val="0"/>
          <w:numId w:val="37"/>
        </w:numPr>
        <w:spacing w:before="100" w:beforeAutospacing="1" w:after="45"/>
        <w:rPr>
          <w:rFonts w:asciiTheme="minorHAnsi" w:eastAsia="Times New Roman" w:hAnsiTheme="minorHAnsi" w:cstheme="minorHAnsi"/>
          <w:color w:val="000000"/>
          <w:szCs w:val="24"/>
          <w:lang w:eastAsia="en-GB"/>
        </w:rPr>
      </w:pPr>
      <w:r w:rsidRPr="003B3C35">
        <w:rPr>
          <w:rFonts w:asciiTheme="minorHAnsi" w:eastAsia="Times New Roman" w:hAnsiTheme="minorHAnsi" w:cstheme="minorHAnsi"/>
          <w:color w:val="000000"/>
          <w:szCs w:val="24"/>
          <w:lang w:eastAsia="en-GB"/>
        </w:rPr>
        <w:t xml:space="preserve">by sending an email to </w:t>
      </w:r>
      <w:hyperlink r:id="rId15" w:history="1">
        <w:r w:rsidR="004309DE">
          <w:rPr>
            <w:rStyle w:val="Hyperlink"/>
            <w:rFonts w:asciiTheme="minorHAnsi" w:hAnsiTheme="minorHAnsi" w:cstheme="minorBidi"/>
          </w:rPr>
          <w:t>Elisa.RuizBurga@nhs.net</w:t>
        </w:r>
      </w:hyperlink>
      <w:r w:rsidRPr="003B3C35">
        <w:rPr>
          <w:rFonts w:asciiTheme="minorHAnsi" w:eastAsia="Times New Roman" w:hAnsiTheme="minorHAnsi" w:cstheme="minorHAnsi"/>
          <w:color w:val="000000"/>
          <w:szCs w:val="24"/>
          <w:lang w:eastAsia="en-GB"/>
        </w:rPr>
        <w:t>, or </w:t>
      </w:r>
    </w:p>
    <w:p w14:paraId="562079A6" w14:textId="77777777" w:rsidR="00002171" w:rsidRPr="003B3C35" w:rsidRDefault="00002171" w:rsidP="00002171">
      <w:pPr>
        <w:pStyle w:val="ListParagraph"/>
        <w:numPr>
          <w:ilvl w:val="0"/>
          <w:numId w:val="37"/>
        </w:numPr>
        <w:spacing w:before="100" w:beforeAutospacing="1" w:after="45"/>
        <w:rPr>
          <w:rFonts w:ascii="Segoe UI" w:eastAsia="Times New Roman" w:hAnsi="Segoe UI" w:cs="Segoe UI"/>
          <w:color w:val="000000"/>
          <w:sz w:val="27"/>
          <w:szCs w:val="27"/>
          <w:lang w:eastAsia="en-GB"/>
        </w:rPr>
      </w:pPr>
      <w:r w:rsidRPr="003B3C35">
        <w:rPr>
          <w:rFonts w:asciiTheme="minorHAnsi" w:eastAsia="Times New Roman" w:hAnsiTheme="minorHAnsi" w:cstheme="minorHAnsi"/>
          <w:color w:val="000000"/>
          <w:szCs w:val="24"/>
          <w:lang w:eastAsia="en-GB"/>
        </w:rPr>
        <w:t xml:space="preserve">by ringing us on </w:t>
      </w:r>
      <w:r w:rsidRPr="003B3C35">
        <w:rPr>
          <w:rFonts w:cs="Calibri"/>
          <w:color w:val="000000"/>
          <w:szCs w:val="24"/>
          <w:u w:color="000000"/>
          <w:bdr w:val="nil"/>
          <w:lang w:val="en-US" w:eastAsia="en-GB"/>
        </w:rPr>
        <w:t>07833 160577</w:t>
      </w:r>
      <w:r w:rsidRPr="003B3C35">
        <w:rPr>
          <w:rFonts w:asciiTheme="minorHAnsi" w:eastAsia="Times New Roman" w:hAnsiTheme="minorHAnsi" w:cstheme="minorHAnsi"/>
          <w:color w:val="000000"/>
          <w:szCs w:val="24"/>
          <w:lang w:eastAsia="en-GB"/>
        </w:rPr>
        <w:t>.</w:t>
      </w:r>
      <w:r w:rsidRPr="003B3C35">
        <w:rPr>
          <w:rFonts w:ascii="Segoe UI" w:eastAsia="Times New Roman" w:hAnsi="Segoe UI" w:cs="Segoe UI"/>
          <w:color w:val="000000"/>
          <w:sz w:val="27"/>
          <w:szCs w:val="27"/>
          <w:lang w:eastAsia="en-GB"/>
        </w:rPr>
        <w:t> </w:t>
      </w:r>
    </w:p>
    <w:p w14:paraId="36E7B12B" w14:textId="77777777" w:rsidR="00002171" w:rsidRPr="003B3C35" w:rsidRDefault="00002171" w:rsidP="00002171">
      <w:pPr>
        <w:pStyle w:val="Heading21"/>
        <w:spacing w:before="240"/>
        <w:jc w:val="both"/>
        <w:rPr>
          <w:u w:color="4F81BD"/>
          <w:bdr w:val="nil"/>
          <w:lang w:val="en-US" w:eastAsia="en-GB"/>
        </w:rPr>
      </w:pPr>
      <w:r w:rsidRPr="003B3C35">
        <w:rPr>
          <w:u w:color="4F81BD"/>
          <w:bdr w:val="nil"/>
          <w:lang w:val="en-US" w:eastAsia="en-GB"/>
        </w:rPr>
        <w:lastRenderedPageBreak/>
        <w:t>What are the choices about how my information is used?</w:t>
      </w:r>
    </w:p>
    <w:p w14:paraId="71848C9E" w14:textId="77777777" w:rsidR="00002171" w:rsidRPr="003B3C35" w:rsidRDefault="00002171" w:rsidP="00002171">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3B3C35">
        <w:rPr>
          <w:rFonts w:asciiTheme="minorHAnsi" w:eastAsia="Times New Roman" w:hAnsiTheme="minorHAnsi" w:cstheme="minorHAnsi"/>
          <w:color w:val="000000"/>
          <w:szCs w:val="24"/>
          <w:lang w:eastAsia="en-GB"/>
        </w:rPr>
        <w:t>You can stop being part of the study at any time, without giving a reason, but we will keep information about you that we already have. </w:t>
      </w:r>
    </w:p>
    <w:p w14:paraId="05138CFA" w14:textId="77777777" w:rsidR="00002171" w:rsidRPr="003B3C35" w:rsidRDefault="00002171" w:rsidP="00002171">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3B3C35">
        <w:rPr>
          <w:rFonts w:asciiTheme="minorHAnsi" w:eastAsia="Times New Roman" w:hAnsiTheme="minorHAnsi" w:cstheme="minorHAnsi"/>
          <w:color w:val="000000"/>
          <w:szCs w:val="24"/>
          <w:lang w:eastAsia="en-GB"/>
        </w:rPr>
        <w:t>If you choose to stop taking part in the study, we would like to continue collecting information about your health from your clinic records. If you do not want this to</w:t>
      </w:r>
      <w:r w:rsidRPr="003B3C35">
        <w:rPr>
          <w:rFonts w:ascii="Segoe UI" w:eastAsia="Times New Roman" w:hAnsi="Segoe UI" w:cs="Segoe UI"/>
          <w:color w:val="000000"/>
          <w:sz w:val="27"/>
          <w:szCs w:val="27"/>
          <w:lang w:eastAsia="en-GB"/>
        </w:rPr>
        <w:t xml:space="preserve"> </w:t>
      </w:r>
      <w:r w:rsidRPr="003B3C35">
        <w:rPr>
          <w:rFonts w:asciiTheme="minorHAnsi" w:eastAsia="Times New Roman" w:hAnsiTheme="minorHAnsi" w:cstheme="minorHAnsi"/>
          <w:color w:val="000000"/>
          <w:szCs w:val="24"/>
          <w:lang w:eastAsia="en-GB"/>
        </w:rPr>
        <w:t>happen, tell us and we will stop.</w:t>
      </w:r>
    </w:p>
    <w:p w14:paraId="5A1404CC" w14:textId="77777777" w:rsidR="00002171" w:rsidRPr="003B3C35" w:rsidRDefault="00002171" w:rsidP="00002171">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3B3C35">
        <w:rPr>
          <w:rFonts w:asciiTheme="minorHAnsi" w:eastAsia="Times New Roman" w:hAnsiTheme="minorHAnsi" w:cstheme="minorHAnsi"/>
          <w:color w:val="000000"/>
          <w:szCs w:val="24"/>
          <w:lang w:eastAsia="en-GB"/>
        </w:rPr>
        <w:t>We need to manage your records in specific ways for the research to be reliable. This means that we won’t be able to let you see or change the data we hold about you. </w:t>
      </w:r>
    </w:p>
    <w:p w14:paraId="045FB30C" w14:textId="77777777" w:rsidR="00D27027" w:rsidRDefault="008C712C" w:rsidP="00A2701F">
      <w:pPr>
        <w:pStyle w:val="Heading21"/>
        <w:spacing w:before="240" w:after="0"/>
      </w:pPr>
      <w:r w:rsidRPr="008C712C">
        <w:rPr>
          <w:u w:color="4F81BD"/>
          <w:bdr w:val="nil"/>
          <w:lang w:val="en-US" w:eastAsia="en-GB"/>
        </w:rPr>
        <w:t xml:space="preserve">What will happen to the results of the </w:t>
      </w:r>
      <w:r w:rsidR="00D27027">
        <w:rPr>
          <w:u w:color="4F81BD"/>
          <w:bdr w:val="nil"/>
          <w:lang w:val="en-US" w:eastAsia="en-GB"/>
        </w:rPr>
        <w:t>project</w:t>
      </w:r>
      <w:r w:rsidRPr="008C712C">
        <w:rPr>
          <w:u w:color="4F81BD"/>
          <w:bdr w:val="nil"/>
          <w:lang w:val="en-US" w:eastAsia="en-GB"/>
        </w:rPr>
        <w:t>?</w:t>
      </w:r>
    </w:p>
    <w:p w14:paraId="231A1E7F" w14:textId="1ACFABDD" w:rsidR="00445B64" w:rsidRDefault="00445B64" w:rsidP="00F81264">
      <w:pPr>
        <w:pStyle w:val="PTBodyText"/>
        <w:jc w:val="both"/>
      </w:pPr>
      <w:r w:rsidRPr="00E803D6">
        <w:t xml:space="preserve">When the study is completed, we will present the findings at academic conferences and publish the results in academic journals, so that healthcare professionals and researchers can see them.   You can ask </w:t>
      </w:r>
      <w:r w:rsidR="00E0558D">
        <w:t>your clinic team</w:t>
      </w:r>
      <w:r w:rsidRPr="00E803D6">
        <w:t xml:space="preserve"> for a copy of any future publications. Your identity and any personal details will be kept confidential. No named information about you will be published in any report of this study. </w:t>
      </w:r>
      <w:r w:rsidR="001003D8" w:rsidRPr="003B3C35">
        <w:t>We will make sure no-one can work out who you are from the reports we write.</w:t>
      </w:r>
    </w:p>
    <w:p w14:paraId="5DF577D7" w14:textId="36CC60BD" w:rsidR="00E0558D" w:rsidRPr="00E803D6" w:rsidRDefault="00E0558D" w:rsidP="00F81264">
      <w:pPr>
        <w:pStyle w:val="PTBodyText"/>
        <w:jc w:val="both"/>
      </w:pPr>
      <w:r w:rsidRPr="00E803D6">
        <w:t>Th</w:t>
      </w:r>
      <w:r>
        <w:t xml:space="preserve">e study </w:t>
      </w:r>
      <w:r w:rsidRPr="00E803D6">
        <w:t xml:space="preserve">information will not identify you and will not be combined with other information in a way that could identify you. </w:t>
      </w:r>
    </w:p>
    <w:p w14:paraId="666485DC" w14:textId="5B48332C" w:rsidR="008C712C" w:rsidRPr="00E803D6" w:rsidRDefault="00D27027" w:rsidP="00756A3F">
      <w:pPr>
        <w:pStyle w:val="PTBodyText"/>
        <w:jc w:val="both"/>
      </w:pPr>
      <w:r>
        <w:t>No</w:t>
      </w:r>
      <w:r w:rsidR="008C712C">
        <w:t xml:space="preserve"> sound recordings or names will be used</w:t>
      </w:r>
      <w:r w:rsidR="00580884">
        <w:t xml:space="preserve"> when this research is presented at conferences and meetings</w:t>
      </w:r>
      <w:r w:rsidR="00E0558D">
        <w:t>. Any quotes will be anonymous. S</w:t>
      </w:r>
      <w:r w:rsidR="00EC72F7">
        <w:t xml:space="preserve">ome of the submitted photographs </w:t>
      </w:r>
      <w:r w:rsidR="00E0558D">
        <w:t xml:space="preserve">may be shared at conferences and </w:t>
      </w:r>
      <w:r w:rsidR="00580884">
        <w:t>in reports and articles</w:t>
      </w:r>
      <w:r w:rsidR="00CF3C2A">
        <w:t>, but only the ones you have told us that we can use and have signed a form saying so</w:t>
      </w:r>
      <w:r w:rsidR="008C712C">
        <w:t xml:space="preserve">. </w:t>
      </w:r>
    </w:p>
    <w:p w14:paraId="5EFCFB24" w14:textId="656A78E2" w:rsidR="008C712C" w:rsidRDefault="008C712C" w:rsidP="00E803D6">
      <w:pPr>
        <w:pStyle w:val="PTBodyText"/>
      </w:pPr>
      <w:r w:rsidRPr="00E803D6">
        <w:t xml:space="preserve">We will also put </w:t>
      </w:r>
      <w:r w:rsidR="00E0558D">
        <w:t>a summary of our</w:t>
      </w:r>
      <w:r w:rsidRPr="00E803D6">
        <w:t xml:space="preserve"> results on our website</w:t>
      </w:r>
      <w:r w:rsidR="00D27027">
        <w:t>:</w:t>
      </w:r>
      <w:r w:rsidR="00EC6234">
        <w:t xml:space="preserve"> </w:t>
      </w:r>
    </w:p>
    <w:p w14:paraId="40AC5B41" w14:textId="36A02AFF" w:rsidR="00E0558D" w:rsidRDefault="00525404" w:rsidP="00525404">
      <w:pPr>
        <w:pStyle w:val="PTBodyText"/>
        <w:spacing w:line="259" w:lineRule="auto"/>
        <w:jc w:val="both"/>
      </w:pPr>
      <w:r w:rsidRPr="0036796D">
        <w:t>https://www.cascadestudy.net</w:t>
      </w:r>
    </w:p>
    <w:p w14:paraId="3DD808C7" w14:textId="3078086B" w:rsidR="00990C26" w:rsidRPr="00E803D6" w:rsidRDefault="00805BD8" w:rsidP="00805BD8">
      <w:pPr>
        <w:pStyle w:val="PTBodyText"/>
      </w:pPr>
      <w:r>
        <w:t>And our Twitter feed</w:t>
      </w:r>
      <w:r w:rsidR="00E0558D">
        <w:t>:</w:t>
      </w:r>
      <w:r w:rsidR="0017121E">
        <w:t xml:space="preserve"> </w:t>
      </w:r>
      <w:r w:rsidR="0017121E" w:rsidRPr="000671DA">
        <w:t>@study_cascade</w:t>
      </w:r>
    </w:p>
    <w:p w14:paraId="2A3B8D9D" w14:textId="0AEBE29C" w:rsidR="008C712C" w:rsidRPr="00E803D6" w:rsidRDefault="00E803D6" w:rsidP="00484D63">
      <w:pPr>
        <w:pStyle w:val="PTBodyText"/>
        <w:jc w:val="both"/>
      </w:pPr>
      <w:r>
        <w:t>A</w:t>
      </w:r>
      <w:r w:rsidR="00805BD8">
        <w:t>t</w:t>
      </w:r>
      <w:r>
        <w:t xml:space="preserve"> UCL</w:t>
      </w:r>
      <w:r w:rsidR="008C712C">
        <w:t xml:space="preserve"> we use </w:t>
      </w:r>
      <w:proofErr w:type="gramStart"/>
      <w:r w:rsidR="008C712C">
        <w:t>personally-identifiable</w:t>
      </w:r>
      <w:proofErr w:type="gramEnd"/>
      <w:r w:rsidR="008C712C">
        <w:t xml:space="preserve"> information to conduct research to improve health, care and services. As a </w:t>
      </w:r>
      <w:proofErr w:type="gramStart"/>
      <w:r w:rsidR="008C712C">
        <w:t>publicly-funded</w:t>
      </w:r>
      <w:proofErr w:type="gramEnd"/>
      <w:r w:rsidR="008C712C">
        <w:t xml:space="preserve"> organisation, we have to ensure that it is in the public interest when we use personally-identifiable information from people who have agreed to take part in research. This means that when you agree to take part in </w:t>
      </w:r>
      <w:r>
        <w:t>this project</w:t>
      </w:r>
      <w:r w:rsidR="008C712C">
        <w:t xml:space="preserve"> research study, we will use your data in the ways needed to conduct and analyse the </w:t>
      </w:r>
      <w:r>
        <w:t>work</w:t>
      </w:r>
      <w:r w:rsidR="008C712C">
        <w:t>. Your rights to access, change or move your information are limited, as we need to manage your information in specific ways in order for the research to be reliable and accurate. To safeguard your rights, we will use the minimum personally identifiable information possible.</w:t>
      </w:r>
    </w:p>
    <w:p w14:paraId="49B48B56" w14:textId="77777777" w:rsidR="008C712C" w:rsidRPr="00E803D6" w:rsidRDefault="008C712C" w:rsidP="00484D63">
      <w:pPr>
        <w:pStyle w:val="PTBodyText"/>
        <w:jc w:val="both"/>
      </w:pPr>
      <w:r>
        <w:t>Health and care research should serve the public interest, which means that we have to demonstrate that our research serves the interests of society as a whole. We do this by following the UK Policy Framework for Health and Social Care Research.</w:t>
      </w:r>
    </w:p>
    <w:p w14:paraId="2E525123" w14:textId="5472FA14" w:rsidR="008C712C" w:rsidRDefault="008C712C" w:rsidP="00484D63">
      <w:pPr>
        <w:pStyle w:val="PTBodyText"/>
        <w:jc w:val="both"/>
      </w:pPr>
      <w:r w:rsidRPr="00E803D6">
        <w:t>If you wish to raise a complaint on how we have handled your personal data, you can contact our Data Protection Officer who will investigate the matter. If you are not satisfied with our response or believe we are processing your personal data in a way that is not lawful</w:t>
      </w:r>
      <w:r w:rsidR="004857E0" w:rsidRPr="00E803D6">
        <w:t>,</w:t>
      </w:r>
      <w:r w:rsidRPr="00E803D6">
        <w:t xml:space="preserve"> you can complain to the Information Commissioner’s Office (ICO).</w:t>
      </w:r>
    </w:p>
    <w:p w14:paraId="590DAD36" w14:textId="77777777" w:rsidR="00E0558D" w:rsidRPr="003B3C35" w:rsidRDefault="00E0558D" w:rsidP="00A2701F">
      <w:pPr>
        <w:keepNext/>
        <w:spacing w:before="240" w:after="0" w:line="240" w:lineRule="auto"/>
        <w:outlineLvl w:val="1"/>
        <w:rPr>
          <w:rFonts w:eastAsia="Times New Roman"/>
          <w:color w:val="000000"/>
          <w:sz w:val="24"/>
          <w:szCs w:val="24"/>
          <w:bdr w:val="nil"/>
          <w:lang w:eastAsia="en-GB"/>
        </w:rPr>
      </w:pPr>
      <w:r w:rsidRPr="003B3C35">
        <w:rPr>
          <w:rFonts w:eastAsia="Times New Roman"/>
          <w:color w:val="4F81BD"/>
          <w:sz w:val="28"/>
          <w:szCs w:val="28"/>
          <w:bdr w:val="nil"/>
          <w:lang w:eastAsia="en-GB"/>
        </w:rPr>
        <w:t xml:space="preserve">Who is organising and funding the study? </w:t>
      </w:r>
    </w:p>
    <w:p w14:paraId="59F0B080" w14:textId="3F9C0A3D" w:rsidR="00E0558D" w:rsidRPr="0081679C" w:rsidRDefault="00E0558D" w:rsidP="0081679C">
      <w:pPr>
        <w:keepNext/>
        <w:pBdr>
          <w:top w:val="nil"/>
          <w:left w:val="nil"/>
          <w:bottom w:val="nil"/>
          <w:right w:val="nil"/>
          <w:between w:val="nil"/>
          <w:bar w:val="nil"/>
        </w:pBdr>
        <w:spacing w:before="240" w:after="120" w:line="240" w:lineRule="auto"/>
        <w:jc w:val="both"/>
        <w:outlineLvl w:val="1"/>
        <w:rPr>
          <w:sz w:val="24"/>
          <w:szCs w:val="24"/>
        </w:rPr>
      </w:pPr>
      <w:r w:rsidRPr="2536B733">
        <w:rPr>
          <w:sz w:val="24"/>
          <w:szCs w:val="24"/>
        </w:rPr>
        <w:t xml:space="preserve">The study has been designed by researchers at UCL. The project has been reviewed and is being paid for by a number of pharmaceutical </w:t>
      </w:r>
      <w:r w:rsidRPr="2536B733">
        <w:rPr>
          <w:sz w:val="24"/>
          <w:szCs w:val="24"/>
        </w:rPr>
        <w:lastRenderedPageBreak/>
        <w:t xml:space="preserve">companies (Janssen Pharmaceuticals, ViiV Healthcare &amp; MSD Corp). UCL is Sponsor and has overall responsibility for the conduct of the group discussion part of the project. They are responsible for ensuring the discussions are carried out ethically and in the best interests of participants.  </w:t>
      </w:r>
    </w:p>
    <w:p w14:paraId="1CCBD8FD" w14:textId="5E3172EF" w:rsidR="008C712C" w:rsidRPr="008C712C" w:rsidRDefault="008C712C" w:rsidP="003815A2">
      <w:pPr>
        <w:keepNext/>
        <w:pBdr>
          <w:top w:val="nil"/>
          <w:left w:val="nil"/>
          <w:bottom w:val="nil"/>
          <w:right w:val="nil"/>
          <w:between w:val="nil"/>
          <w:bar w:val="nil"/>
        </w:pBdr>
        <w:spacing w:before="240" w:after="0" w:line="240" w:lineRule="auto"/>
        <w:outlineLvl w:val="1"/>
        <w:rPr>
          <w:rFonts w:cs="Calibri"/>
          <w:color w:val="4F81BD"/>
          <w:sz w:val="28"/>
          <w:szCs w:val="28"/>
          <w:bdr w:val="nil"/>
          <w:lang w:val="en-US" w:eastAsia="en-GB"/>
        </w:rPr>
      </w:pPr>
      <w:r w:rsidRPr="008C712C">
        <w:rPr>
          <w:rFonts w:cs="Calibri"/>
          <w:color w:val="4F81BD"/>
          <w:sz w:val="28"/>
          <w:szCs w:val="28"/>
          <w:bdr w:val="nil"/>
          <w:lang w:val="en-US" w:eastAsia="en-GB"/>
        </w:rPr>
        <w:t>Who has reviewed the study?</w:t>
      </w:r>
    </w:p>
    <w:p w14:paraId="7FB6D22E" w14:textId="77777777" w:rsidR="00147F22" w:rsidRDefault="00147F22" w:rsidP="00A2701F">
      <w:pPr>
        <w:pStyle w:val="Heading21"/>
        <w:spacing w:before="0"/>
        <w:jc w:val="both"/>
        <w:rPr>
          <w:color w:val="auto"/>
          <w:sz w:val="24"/>
          <w:szCs w:val="24"/>
        </w:rPr>
      </w:pPr>
      <w:r w:rsidRPr="2536B733">
        <w:rPr>
          <w:color w:val="auto"/>
          <w:sz w:val="24"/>
          <w:szCs w:val="24"/>
        </w:rPr>
        <w:t xml:space="preserve">The study has been reviewed and authorised by a Research Ethics Committee, the Health Research Authority (HRA), and the Trust’s Research and Development Office. </w:t>
      </w:r>
    </w:p>
    <w:p w14:paraId="47227128" w14:textId="58884B1F" w:rsidR="008C712C" w:rsidRPr="008C712C" w:rsidRDefault="008C712C" w:rsidP="00A2701F">
      <w:pPr>
        <w:pStyle w:val="Heading21"/>
        <w:spacing w:after="0"/>
        <w:rPr>
          <w:bdr w:val="nil"/>
          <w:lang w:val="en-US" w:eastAsia="en-GB"/>
        </w:rPr>
      </w:pPr>
      <w:r w:rsidRPr="008C712C">
        <w:rPr>
          <w:bdr w:val="nil"/>
          <w:lang w:val="en-US" w:eastAsia="en-GB"/>
        </w:rPr>
        <w:t>What if something goes wrong for me?</w:t>
      </w:r>
    </w:p>
    <w:p w14:paraId="5F38B656" w14:textId="77777777" w:rsidR="00147F22" w:rsidRDefault="00147F22" w:rsidP="007E037E">
      <w:pPr>
        <w:pStyle w:val="PTBodyText"/>
        <w:jc w:val="both"/>
      </w:pPr>
      <w:r>
        <w:t xml:space="preserve">If you have any concerns about the </w:t>
      </w:r>
      <w:proofErr w:type="gramStart"/>
      <w:r>
        <w:t>way</w:t>
      </w:r>
      <w:proofErr w:type="gramEnd"/>
      <w:r>
        <w:t xml:space="preserve"> you have been approached or treated during the study, please talk to your doctor or nurse. If you are still unhappy, or if you wish to complain, please use the normal NHS complaints process. </w:t>
      </w:r>
    </w:p>
    <w:p w14:paraId="1DB7DF34" w14:textId="77777777" w:rsidR="00147F22" w:rsidRDefault="00147F22" w:rsidP="007E037E">
      <w:pPr>
        <w:pStyle w:val="PTBodyText"/>
        <w:jc w:val="both"/>
      </w:pPr>
      <w:r>
        <w:t xml:space="preserve">For any questions about your rights as a research participant, please contact: </w:t>
      </w:r>
    </w:p>
    <w:p w14:paraId="31FA9F30" w14:textId="77777777" w:rsidR="00147F22" w:rsidRPr="00147F22" w:rsidRDefault="00147F22" w:rsidP="2536B733">
      <w:pPr>
        <w:pStyle w:val="PTBodyText"/>
      </w:pPr>
      <w:r>
        <w:t xml:space="preserve">PALS (Patient Advice and Liaison Service) </w:t>
      </w:r>
    </w:p>
    <w:p w14:paraId="76B9D158" w14:textId="1ED4B29A" w:rsidR="00147F22" w:rsidRPr="00147F22" w:rsidRDefault="00147F22" w:rsidP="2536B733">
      <w:pPr>
        <w:pStyle w:val="PTBodyText"/>
      </w:pPr>
      <w:r>
        <w:t xml:space="preserve">Telephone: </w:t>
      </w:r>
      <w:r w:rsidR="188C22F6">
        <w:t>TBC</w:t>
      </w:r>
    </w:p>
    <w:p w14:paraId="51A12629" w14:textId="7108DFC7" w:rsidR="00147F22" w:rsidRDefault="00147F22" w:rsidP="00147F22">
      <w:pPr>
        <w:pStyle w:val="PTBodyText"/>
      </w:pPr>
      <w:r>
        <w:t xml:space="preserve">Email: </w:t>
      </w:r>
      <w:r w:rsidR="50BBBEC5">
        <w:t>TBC</w:t>
      </w:r>
    </w:p>
    <w:p w14:paraId="52EE6585" w14:textId="042F13D5" w:rsidR="00057DE0" w:rsidRDefault="008C712C" w:rsidP="007E037E">
      <w:pPr>
        <w:pStyle w:val="PTBodyText"/>
        <w:jc w:val="both"/>
      </w:pPr>
      <w:r w:rsidRPr="00147F22">
        <w:t>If</w:t>
      </w:r>
      <w:r w:rsidRPr="00E803D6">
        <w:t xml:space="preserve"> you are harmed by taking part in the </w:t>
      </w:r>
      <w:r w:rsidR="00EB694B">
        <w:t>interview</w:t>
      </w:r>
      <w:r w:rsidRPr="00E803D6">
        <w:t xml:space="preserve">, or if you are harmed because of someone’s negligence, then you may be able to take legal action. The Sponsor of the </w:t>
      </w:r>
      <w:r w:rsidR="00205062" w:rsidRPr="00E803D6">
        <w:t xml:space="preserve">study, </w:t>
      </w:r>
      <w:r w:rsidR="00E803D6">
        <w:t>University College London</w:t>
      </w:r>
      <w:r w:rsidRPr="00E803D6">
        <w:t>, holds an insurance policy, in case anything does go wrong.</w:t>
      </w:r>
    </w:p>
    <w:p w14:paraId="483CFC02" w14:textId="77777777" w:rsidR="00E0558D" w:rsidRPr="00057DE0" w:rsidRDefault="00E0558D" w:rsidP="00147F22">
      <w:pPr>
        <w:pStyle w:val="PTBodyText"/>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9446DB" w14:paraId="223A912E" w14:textId="77777777" w:rsidTr="009446DB">
        <w:trPr>
          <w:trHeight w:val="757"/>
        </w:trPr>
        <w:tc>
          <w:tcPr>
            <w:tcW w:w="567" w:type="dxa"/>
            <w:shd w:val="clear" w:color="auto" w:fill="auto"/>
            <w:vAlign w:val="center"/>
          </w:tcPr>
          <w:p w14:paraId="1EB982D3" w14:textId="77777777" w:rsidR="00057DE0" w:rsidRPr="009446DB" w:rsidRDefault="003752C5" w:rsidP="00302761">
            <w:pPr>
              <w:spacing w:after="0" w:line="240" w:lineRule="auto"/>
              <w:rPr>
                <w:color w:val="548DD4"/>
                <w:sz w:val="72"/>
                <w:szCs w:val="72"/>
              </w:rPr>
            </w:pPr>
            <w:r w:rsidRPr="009446DB">
              <w:rPr>
                <w:color w:val="548DD4"/>
                <w:sz w:val="72"/>
                <w:szCs w:val="72"/>
              </w:rPr>
              <w:t>8</w:t>
            </w:r>
          </w:p>
        </w:tc>
        <w:tc>
          <w:tcPr>
            <w:tcW w:w="3402" w:type="dxa"/>
            <w:shd w:val="clear" w:color="auto" w:fill="auto"/>
            <w:vAlign w:val="center"/>
          </w:tcPr>
          <w:p w14:paraId="4DDC9485" w14:textId="77777777" w:rsidR="00057DE0" w:rsidRPr="009446DB" w:rsidRDefault="00D229E9" w:rsidP="00302761">
            <w:pPr>
              <w:keepNext/>
              <w:spacing w:after="120" w:line="240" w:lineRule="auto"/>
              <w:ind w:left="142" w:right="62"/>
              <w:rPr>
                <w:sz w:val="24"/>
                <w:szCs w:val="24"/>
              </w:rPr>
            </w:pPr>
            <w:r>
              <w:rPr>
                <w:b/>
                <w:sz w:val="28"/>
                <w:szCs w:val="24"/>
              </w:rPr>
              <w:t>Contacts for further inform</w:t>
            </w:r>
            <w:r w:rsidR="008C712C">
              <w:rPr>
                <w:b/>
                <w:sz w:val="28"/>
                <w:szCs w:val="24"/>
              </w:rPr>
              <w:t>a</w:t>
            </w:r>
            <w:r w:rsidR="00057DE0" w:rsidRPr="009446DB">
              <w:rPr>
                <w:b/>
                <w:sz w:val="28"/>
                <w:szCs w:val="24"/>
              </w:rPr>
              <w:t>tion</w:t>
            </w:r>
          </w:p>
        </w:tc>
      </w:tr>
    </w:tbl>
    <w:p w14:paraId="3BE0438A" w14:textId="77777777" w:rsidR="008C712C" w:rsidRPr="00E803D6" w:rsidRDefault="009D34B9" w:rsidP="00E803D6">
      <w:pPr>
        <w:pStyle w:val="PTBodyText"/>
      </w:pPr>
      <w:r>
        <w:rPr>
          <w:rFonts w:cs="Calibri"/>
          <w:color w:val="000000"/>
          <w:u w:color="000000"/>
          <w:bdr w:val="nil"/>
          <w:lang w:val="en-US" w:eastAsia="en-GB"/>
        </w:rPr>
        <w:br/>
      </w:r>
      <w:r w:rsidR="008C712C" w:rsidRPr="00E803D6">
        <w:t xml:space="preserve">If you want further information about this study, contact </w:t>
      </w:r>
    </w:p>
    <w:p w14:paraId="28CC7C8C" w14:textId="336238F5" w:rsidR="00E0558D" w:rsidRDefault="00E4711C" w:rsidP="00E803D6">
      <w:pPr>
        <w:pStyle w:val="PTBodyText"/>
        <w:rPr>
          <w:b/>
        </w:rPr>
      </w:pPr>
      <w:r>
        <w:rPr>
          <w:b/>
        </w:rPr>
        <w:t>Research Fellow</w:t>
      </w:r>
    </w:p>
    <w:p w14:paraId="30CED91B" w14:textId="746B4FB2" w:rsidR="00E0558D" w:rsidRDefault="00E0558D" w:rsidP="2536B733">
      <w:pPr>
        <w:pStyle w:val="PTBodyText"/>
        <w:rPr>
          <w:b/>
        </w:rPr>
      </w:pPr>
      <w:r w:rsidRPr="2536B733">
        <w:rPr>
          <w:b/>
        </w:rPr>
        <w:t xml:space="preserve">Dr </w:t>
      </w:r>
      <w:r w:rsidR="538835EE" w:rsidRPr="2536B733">
        <w:rPr>
          <w:b/>
        </w:rPr>
        <w:t>Emily Nicholls</w:t>
      </w:r>
    </w:p>
    <w:p w14:paraId="5796343C" w14:textId="77777777" w:rsidR="00E0558D"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Pr>
          <w:rFonts w:cs="Calibri"/>
          <w:color w:val="000000"/>
          <w:sz w:val="24"/>
          <w:szCs w:val="24"/>
          <w:u w:color="000000"/>
          <w:bdr w:val="nil"/>
          <w:lang w:val="en-US" w:eastAsia="en-GB"/>
        </w:rPr>
        <w:t>University College London</w:t>
      </w:r>
    </w:p>
    <w:p w14:paraId="385ED483"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Mortimer Market Centre, 3</w:t>
      </w:r>
      <w:r w:rsidRPr="008C712C">
        <w:rPr>
          <w:rFonts w:cs="Calibri"/>
          <w:color w:val="000000"/>
          <w:sz w:val="24"/>
          <w:szCs w:val="24"/>
          <w:u w:color="000000"/>
          <w:bdr w:val="nil"/>
          <w:vertAlign w:val="superscript"/>
          <w:lang w:val="en-US" w:eastAsia="en-GB"/>
        </w:rPr>
        <w:t>rd</w:t>
      </w:r>
      <w:r w:rsidRPr="008C712C">
        <w:rPr>
          <w:rFonts w:cs="Calibri"/>
          <w:color w:val="000000"/>
          <w:sz w:val="24"/>
          <w:szCs w:val="24"/>
          <w:u w:color="000000"/>
          <w:bdr w:val="nil"/>
          <w:lang w:val="en-US" w:eastAsia="en-GB"/>
        </w:rPr>
        <w:t xml:space="preserve"> Floor</w:t>
      </w:r>
    </w:p>
    <w:p w14:paraId="290B82F4"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Off Capper Street</w:t>
      </w:r>
    </w:p>
    <w:p w14:paraId="39AB8A8E"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London, WC1E 6JB</w:t>
      </w:r>
    </w:p>
    <w:p w14:paraId="04EF411B" w14:textId="761808A2" w:rsidR="00E0558D" w:rsidRDefault="005E5786" w:rsidP="00E0558D">
      <w:pPr>
        <w:pBdr>
          <w:top w:val="nil"/>
          <w:left w:val="nil"/>
          <w:bottom w:val="nil"/>
          <w:right w:val="nil"/>
          <w:between w:val="nil"/>
          <w:bar w:val="nil"/>
        </w:pBdr>
        <w:spacing w:after="0" w:line="240" w:lineRule="auto"/>
        <w:rPr>
          <w:rFonts w:cs="Calibri"/>
          <w:color w:val="000000"/>
          <w:sz w:val="24"/>
          <w:szCs w:val="24"/>
          <w:bdr w:val="nil"/>
          <w:lang w:val="en-US" w:eastAsia="en-GB"/>
        </w:rPr>
      </w:pPr>
      <w:r>
        <w:rPr>
          <w:rFonts w:cs="Calibri"/>
          <w:color w:val="000000"/>
          <w:sz w:val="24"/>
          <w:szCs w:val="24"/>
          <w:bdr w:val="nil"/>
          <w:lang w:val="en-US" w:eastAsia="en-GB"/>
        </w:rPr>
        <w:t>T</w:t>
      </w:r>
      <w:r w:rsidR="00E0558D" w:rsidRPr="008C712C">
        <w:rPr>
          <w:rFonts w:cs="Calibri"/>
          <w:color w:val="000000"/>
          <w:sz w:val="24"/>
          <w:szCs w:val="24"/>
          <w:bdr w:val="nil"/>
          <w:lang w:val="en-US" w:eastAsia="en-GB"/>
        </w:rPr>
        <w:t>el:</w:t>
      </w:r>
      <w:r w:rsidR="00E0558D" w:rsidRPr="000C06A6">
        <w:rPr>
          <w:rFonts w:cs="Calibri"/>
          <w:color w:val="000000"/>
          <w:sz w:val="24"/>
          <w:szCs w:val="24"/>
          <w:bdr w:val="nil"/>
          <w:lang w:val="en-US" w:eastAsia="en-GB"/>
        </w:rPr>
        <w:t xml:space="preserve"> </w:t>
      </w:r>
      <w:r w:rsidR="00271DFC" w:rsidRPr="00271DFC">
        <w:rPr>
          <w:rFonts w:cs="Calibri"/>
          <w:color w:val="000000"/>
          <w:sz w:val="24"/>
          <w:szCs w:val="24"/>
          <w:bdr w:val="nil"/>
          <w:lang w:val="en-US" w:eastAsia="en-GB"/>
        </w:rPr>
        <w:t>07500 474240</w:t>
      </w:r>
    </w:p>
    <w:p w14:paraId="69A16247" w14:textId="034CA9C1" w:rsidR="00E0558D"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Pr>
          <w:rFonts w:cs="Calibri"/>
          <w:color w:val="000000"/>
          <w:sz w:val="24"/>
          <w:szCs w:val="24"/>
          <w:u w:color="000000"/>
          <w:bdr w:val="nil"/>
          <w:lang w:val="en-US" w:eastAsia="en-GB"/>
        </w:rPr>
        <w:t xml:space="preserve">email: </w:t>
      </w:r>
      <w:r w:rsidR="000A190D" w:rsidRPr="000A190D">
        <w:rPr>
          <w:rFonts w:cs="Calibri"/>
          <w:color w:val="000000"/>
          <w:sz w:val="24"/>
          <w:szCs w:val="24"/>
          <w:u w:color="000000"/>
          <w:bdr w:val="nil"/>
          <w:lang w:val="en-US" w:eastAsia="en-GB"/>
        </w:rPr>
        <w:t>emily.nicholls4@nhs.net</w:t>
      </w:r>
    </w:p>
    <w:p w14:paraId="25D85444" w14:textId="77777777" w:rsidR="00E86FA5" w:rsidRPr="005E5786" w:rsidRDefault="00E86FA5" w:rsidP="00E803D6">
      <w:pPr>
        <w:pStyle w:val="PTBodyText"/>
        <w:rPr>
          <w:b/>
          <w:bCs w:val="0"/>
          <w:lang w:val="en-US"/>
        </w:rPr>
      </w:pPr>
    </w:p>
    <w:p w14:paraId="5B33ABA1" w14:textId="77777777" w:rsidR="008C712C" w:rsidRPr="00E803D6" w:rsidRDefault="00205062" w:rsidP="00E803D6">
      <w:pPr>
        <w:pStyle w:val="PTBodyText"/>
        <w:rPr>
          <w:u w:color="000000"/>
          <w:bdr w:val="nil"/>
          <w:lang w:val="en-US" w:eastAsia="en-GB"/>
        </w:rPr>
      </w:pPr>
      <w:r w:rsidRPr="00E803D6">
        <w:rPr>
          <w:b/>
        </w:rPr>
        <w:t>UCL Data Protection Office</w:t>
      </w:r>
      <w:r w:rsidR="007B26A2">
        <w:br/>
      </w:r>
      <w:r w:rsidR="00BA165F" w:rsidRPr="00E803D6">
        <w:t>T</w:t>
      </w:r>
      <w:r w:rsidRPr="00E803D6">
        <w:t>el: 0203 108 8764</w:t>
      </w:r>
      <w:r w:rsidR="007B26A2">
        <w:br/>
      </w:r>
      <w:r w:rsidR="00BA165F" w:rsidRPr="00E803D6">
        <w:t>E</w:t>
      </w:r>
      <w:r w:rsidRPr="00E803D6">
        <w:t>mail: data-protection@ucl.ac.uk</w:t>
      </w:r>
    </w:p>
    <w:p w14:paraId="0C610724" w14:textId="77777777" w:rsidR="00057DE0" w:rsidRDefault="008C712C"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Thank you for taking the time to con</w:t>
      </w:r>
      <w:r>
        <w:rPr>
          <w:rFonts w:cs="Calibri"/>
          <w:color w:val="000000"/>
          <w:sz w:val="24"/>
          <w:szCs w:val="24"/>
          <w:u w:color="000000"/>
          <w:bdr w:val="nil"/>
          <w:lang w:val="en-US" w:eastAsia="en-GB"/>
        </w:rPr>
        <w:t xml:space="preserve">sider taking part in this </w:t>
      </w:r>
      <w:r w:rsidR="00E803D6">
        <w:rPr>
          <w:rFonts w:cs="Calibri"/>
          <w:color w:val="000000"/>
          <w:sz w:val="24"/>
          <w:szCs w:val="24"/>
          <w:u w:color="000000"/>
          <w:bdr w:val="nil"/>
          <w:lang w:val="en-US" w:eastAsia="en-GB"/>
        </w:rPr>
        <w:t>project</w:t>
      </w:r>
      <w:r w:rsidR="005E5786">
        <w:rPr>
          <w:rFonts w:cs="Calibri"/>
          <w:color w:val="000000"/>
          <w:sz w:val="24"/>
          <w:szCs w:val="24"/>
          <w:u w:color="000000"/>
          <w:bdr w:val="nil"/>
          <w:lang w:val="en-US" w:eastAsia="en-GB"/>
        </w:rPr>
        <w:t>.</w:t>
      </w:r>
    </w:p>
    <w:p w14:paraId="34CF028D" w14:textId="77777777" w:rsidR="00A2701F" w:rsidRDefault="00A2701F"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p>
    <w:sectPr w:rsidR="00A2701F" w:rsidSect="00A2701F">
      <w:footerReference w:type="default" r:id="rId16"/>
      <w:type w:val="continuous"/>
      <w:pgSz w:w="11906" w:h="16838" w:code="9"/>
      <w:pgMar w:top="1276" w:right="1133" w:bottom="1440" w:left="1440" w:header="709" w:footer="709" w:gutter="0"/>
      <w:cols w:num="2" w:sep="1" w:space="56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5E1F" w14:textId="77777777" w:rsidR="00044924" w:rsidRDefault="00044924" w:rsidP="00057DE0">
      <w:pPr>
        <w:spacing w:after="0" w:line="240" w:lineRule="auto"/>
      </w:pPr>
      <w:r>
        <w:separator/>
      </w:r>
    </w:p>
  </w:endnote>
  <w:endnote w:type="continuationSeparator" w:id="0">
    <w:p w14:paraId="5131067E" w14:textId="77777777" w:rsidR="00044924" w:rsidRDefault="00044924" w:rsidP="0005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F44D" w14:textId="56F186AB" w:rsidR="000749B3" w:rsidRPr="00F8213F" w:rsidRDefault="009E7C38" w:rsidP="00F8213F">
    <w:pPr>
      <w:pStyle w:val="BlockText"/>
      <w:tabs>
        <w:tab w:val="right" w:pos="9725"/>
      </w:tabs>
      <w:ind w:left="-567" w:right="21" w:firstLine="567"/>
      <w:rPr>
        <w:rFonts w:ascii="Arial" w:hAnsi="Arial" w:cs="Arial"/>
        <w:b w:val="0"/>
        <w:sz w:val="16"/>
        <w:szCs w:val="16"/>
        <w:lang w:val="fr-FR"/>
      </w:rPr>
    </w:pPr>
    <w:proofErr w:type="gramStart"/>
    <w:r w:rsidRPr="004C6813">
      <w:rPr>
        <w:rFonts w:asciiTheme="majorHAnsi" w:hAnsiTheme="majorHAnsi" w:cstheme="majorHAnsi"/>
        <w:b w:val="0"/>
        <w:bCs w:val="0"/>
        <w:szCs w:val="20"/>
        <w:lang w:val="fr-FR"/>
      </w:rPr>
      <w:t>IRAS:</w:t>
    </w:r>
    <w:proofErr w:type="gramEnd"/>
    <w:r w:rsidRPr="004C6813">
      <w:rPr>
        <w:rFonts w:asciiTheme="majorHAnsi" w:hAnsiTheme="majorHAnsi" w:cstheme="majorHAnsi"/>
        <w:b w:val="0"/>
        <w:bCs w:val="0"/>
        <w:szCs w:val="20"/>
        <w:lang w:val="fr-FR"/>
      </w:rPr>
      <w:t xml:space="preserve"> </w:t>
    </w:r>
    <w:r w:rsidRPr="004C6813">
      <w:rPr>
        <w:rFonts w:asciiTheme="majorHAnsi" w:hAnsiTheme="majorHAnsi" w:cstheme="majorHAnsi"/>
        <w:b w:val="0"/>
        <w:bCs w:val="0"/>
        <w:szCs w:val="20"/>
        <w:shd w:val="clear" w:color="auto" w:fill="F1F5F6"/>
        <w:lang w:val="fr-FR"/>
      </w:rPr>
      <w:t>306443</w:t>
    </w:r>
    <w:r>
      <w:rPr>
        <w:rFonts w:asciiTheme="majorHAnsi" w:hAnsiTheme="majorHAnsi" w:cstheme="majorHAnsi"/>
        <w:b w:val="0"/>
        <w:bCs w:val="0"/>
        <w:szCs w:val="20"/>
        <w:shd w:val="clear" w:color="auto" w:fill="F1F5F6"/>
        <w:lang w:val="fr-FR"/>
      </w:rPr>
      <w:t>;</w:t>
    </w:r>
    <w:r w:rsidR="002624D6" w:rsidRPr="002624D6">
      <w:rPr>
        <w:rFonts w:asciiTheme="majorHAnsi" w:hAnsiTheme="majorHAnsi" w:cstheme="majorHAnsi"/>
        <w:b w:val="0"/>
        <w:bCs w:val="0"/>
        <w:szCs w:val="20"/>
        <w:shd w:val="clear" w:color="auto" w:fill="F1F5F6"/>
        <w:lang w:val="fr-FR"/>
      </w:rPr>
      <w:t xml:space="preserve"> REC 22/YH/0114, EDGE 148237</w:t>
    </w:r>
    <w:r w:rsidR="00601710" w:rsidRPr="00F8213F">
      <w:rPr>
        <w:rFonts w:ascii="Arial" w:hAnsi="Arial" w:cs="Arial"/>
        <w:b w:val="0"/>
        <w:sz w:val="16"/>
        <w:szCs w:val="16"/>
        <w:lang w:val="fr-FR"/>
      </w:rPr>
      <w:t xml:space="preserve">CASCADE </w:t>
    </w:r>
    <w:r w:rsidR="00D3363B" w:rsidRPr="00F8213F">
      <w:rPr>
        <w:rFonts w:ascii="Arial" w:hAnsi="Arial" w:cs="Arial"/>
        <w:b w:val="0"/>
        <w:sz w:val="16"/>
        <w:szCs w:val="16"/>
        <w:lang w:val="fr-FR"/>
      </w:rPr>
      <w:t>P</w:t>
    </w:r>
    <w:r w:rsidR="000749B3" w:rsidRPr="00F8213F">
      <w:rPr>
        <w:rFonts w:ascii="Arial" w:hAnsi="Arial" w:cs="Arial"/>
        <w:b w:val="0"/>
        <w:sz w:val="16"/>
        <w:szCs w:val="16"/>
        <w:lang w:val="fr-FR"/>
      </w:rPr>
      <w:t xml:space="preserve">articipant Information </w:t>
    </w:r>
    <w:r w:rsidR="00D3363B" w:rsidRPr="002624D6">
      <w:rPr>
        <w:rFonts w:ascii="Arial" w:hAnsi="Arial" w:cs="Arial"/>
        <w:b w:val="0"/>
        <w:sz w:val="16"/>
        <w:szCs w:val="16"/>
        <w:lang w:val="fr-FR"/>
      </w:rPr>
      <w:t>S</w:t>
    </w:r>
    <w:r w:rsidR="000749B3" w:rsidRPr="002624D6">
      <w:rPr>
        <w:rFonts w:ascii="Arial" w:hAnsi="Arial" w:cs="Arial"/>
        <w:b w:val="0"/>
        <w:sz w:val="16"/>
        <w:szCs w:val="16"/>
        <w:lang w:val="fr-FR"/>
      </w:rPr>
      <w:t>heet</w:t>
    </w:r>
    <w:r w:rsidR="00F8213F">
      <w:rPr>
        <w:rFonts w:ascii="Arial" w:hAnsi="Arial" w:cs="Arial"/>
        <w:b w:val="0"/>
        <w:sz w:val="16"/>
        <w:szCs w:val="16"/>
        <w:lang w:val="fr-FR"/>
      </w:rPr>
      <w:t xml:space="preserve"> </w:t>
    </w:r>
    <w:r>
      <w:rPr>
        <w:rFonts w:ascii="Arial" w:hAnsi="Arial" w:cs="Arial"/>
        <w:b w:val="0"/>
        <w:sz w:val="16"/>
        <w:szCs w:val="16"/>
        <w:lang w:val="fr-FR"/>
      </w:rPr>
      <w:t>B</w:t>
    </w:r>
    <w:r w:rsidR="00E803D6" w:rsidRPr="00F8213F">
      <w:rPr>
        <w:rFonts w:ascii="Arial" w:hAnsi="Arial" w:cs="Arial"/>
        <w:b w:val="0"/>
        <w:sz w:val="16"/>
        <w:szCs w:val="16"/>
        <w:lang w:val="fr-FR"/>
      </w:rPr>
      <w:t xml:space="preserve">; version </w:t>
    </w:r>
    <w:r w:rsidR="009059DC">
      <w:rPr>
        <w:rFonts w:ascii="Arial" w:hAnsi="Arial" w:cs="Arial"/>
        <w:b w:val="0"/>
        <w:sz w:val="16"/>
        <w:szCs w:val="16"/>
        <w:lang w:val="fr-FR"/>
      </w:rPr>
      <w:t>2.0</w:t>
    </w:r>
    <w:r>
      <w:rPr>
        <w:rFonts w:ascii="Arial" w:hAnsi="Arial" w:cs="Arial"/>
        <w:b w:val="0"/>
        <w:sz w:val="16"/>
        <w:szCs w:val="16"/>
        <w:lang w:val="fr-FR"/>
      </w:rPr>
      <w:t xml:space="preserve">, </w:t>
    </w:r>
    <w:r w:rsidR="00601710" w:rsidRPr="00F8213F">
      <w:rPr>
        <w:rFonts w:ascii="Arial" w:hAnsi="Arial" w:cs="Arial"/>
        <w:b w:val="0"/>
        <w:sz w:val="16"/>
        <w:szCs w:val="16"/>
        <w:lang w:val="fr-FR"/>
      </w:rPr>
      <w:t>D</w:t>
    </w:r>
    <w:r>
      <w:rPr>
        <w:rFonts w:ascii="Arial" w:hAnsi="Arial" w:cs="Arial"/>
        <w:b w:val="0"/>
        <w:sz w:val="16"/>
        <w:szCs w:val="16"/>
        <w:lang w:val="fr-FR"/>
      </w:rPr>
      <w:t>ate</w:t>
    </w:r>
    <w:r w:rsidR="00573B2D">
      <w:rPr>
        <w:rFonts w:ascii="Arial" w:hAnsi="Arial" w:cs="Arial"/>
        <w:b w:val="0"/>
        <w:sz w:val="16"/>
        <w:szCs w:val="16"/>
        <w:lang w:val="fr-FR"/>
      </w:rPr>
      <w:t xml:space="preserve"> : </w:t>
    </w:r>
    <w:r w:rsidR="00176C90">
      <w:rPr>
        <w:rFonts w:ascii="Arial" w:hAnsi="Arial" w:cs="Arial"/>
        <w:b w:val="0"/>
        <w:sz w:val="16"/>
        <w:szCs w:val="16"/>
        <w:lang w:val="fr-FR"/>
      </w:rPr>
      <w:t>2</w:t>
    </w:r>
    <w:r w:rsidR="009059DC">
      <w:rPr>
        <w:rFonts w:ascii="Arial" w:hAnsi="Arial" w:cs="Arial"/>
        <w:b w:val="0"/>
        <w:sz w:val="16"/>
        <w:szCs w:val="16"/>
        <w:lang w:val="fr-FR"/>
      </w:rPr>
      <w:t>1</w:t>
    </w:r>
    <w:r>
      <w:rPr>
        <w:rFonts w:ascii="Arial" w:hAnsi="Arial" w:cs="Arial"/>
        <w:b w:val="0"/>
        <w:sz w:val="16"/>
        <w:szCs w:val="16"/>
        <w:lang w:val="fr-FR"/>
      </w:rPr>
      <w:t>/</w:t>
    </w:r>
    <w:r w:rsidR="009059DC">
      <w:rPr>
        <w:rFonts w:ascii="Arial" w:hAnsi="Arial" w:cs="Arial"/>
        <w:b w:val="0"/>
        <w:sz w:val="16"/>
        <w:szCs w:val="16"/>
        <w:lang w:val="fr-FR"/>
      </w:rPr>
      <w:t>10</w:t>
    </w:r>
    <w:r>
      <w:rPr>
        <w:rFonts w:ascii="Arial" w:hAnsi="Arial" w:cs="Arial"/>
        <w:b w:val="0"/>
        <w:sz w:val="16"/>
        <w:szCs w:val="16"/>
        <w:lang w:val="fr-FR"/>
      </w:rPr>
      <w:t>/2</w:t>
    </w:r>
    <w:r w:rsidR="002C6961">
      <w:rPr>
        <w:rFonts w:ascii="Arial" w:hAnsi="Arial" w:cs="Arial"/>
        <w:b w:val="0"/>
        <w:sz w:val="16"/>
        <w:szCs w:val="16"/>
        <w:lang w:val="fr-FR"/>
      </w:rPr>
      <w:t>2</w:t>
    </w:r>
    <w:r w:rsidR="00F8213F">
      <w:rPr>
        <w:rFonts w:ascii="Arial" w:hAnsi="Arial" w:cs="Arial"/>
        <w:b w:val="0"/>
        <w:sz w:val="16"/>
        <w:szCs w:val="16"/>
        <w:lang w:val="fr-FR"/>
      </w:rPr>
      <w:tab/>
    </w:r>
  </w:p>
  <w:p w14:paraId="0C2DE99E" w14:textId="77777777" w:rsidR="00D343A4" w:rsidRPr="00F8213F" w:rsidRDefault="00D343A4" w:rsidP="000749B3">
    <w:pPr>
      <w:pStyle w:val="Footer"/>
      <w:spacing w:after="0"/>
      <w:rPr>
        <w:b/>
        <w:sz w:val="22"/>
        <w:szCs w:val="2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D1C0" w14:textId="77777777" w:rsidR="004D7331" w:rsidRPr="00B30EDA" w:rsidRDefault="004D7331" w:rsidP="004D7331">
    <w:pPr>
      <w:pStyle w:val="Footer"/>
      <w:rPr>
        <w:b/>
        <w:bCs/>
        <w:sz w:val="22"/>
        <w:szCs w:val="22"/>
        <w:lang w:val="fr-FR"/>
      </w:rPr>
    </w:pPr>
  </w:p>
  <w:p w14:paraId="6A10816C" w14:textId="3318CEB3" w:rsidR="00057DE0" w:rsidRPr="00B30EDA" w:rsidRDefault="00B30EDA" w:rsidP="00057DE0">
    <w:pPr>
      <w:pStyle w:val="Footer"/>
      <w:rPr>
        <w:rFonts w:asciiTheme="minorHAnsi" w:hAnsiTheme="minorHAnsi" w:cstheme="minorHAnsi"/>
        <w:sz w:val="20"/>
        <w:lang w:val="fr-FR"/>
      </w:rPr>
    </w:pPr>
    <w:proofErr w:type="gramStart"/>
    <w:r w:rsidRPr="00B30EDA">
      <w:rPr>
        <w:rFonts w:asciiTheme="minorHAnsi" w:hAnsiTheme="minorHAnsi" w:cstheme="minorHAnsi"/>
        <w:sz w:val="20"/>
        <w:lang w:val="fr-FR"/>
      </w:rPr>
      <w:t>IRAS:</w:t>
    </w:r>
    <w:proofErr w:type="gramEnd"/>
    <w:r w:rsidRPr="00B30EDA">
      <w:rPr>
        <w:rFonts w:asciiTheme="minorHAnsi" w:hAnsiTheme="minorHAnsi" w:cstheme="minorHAnsi"/>
        <w:sz w:val="20"/>
        <w:lang w:val="fr-FR"/>
      </w:rPr>
      <w:t xml:space="preserve"> </w:t>
    </w:r>
    <w:r w:rsidRPr="00B30EDA">
      <w:rPr>
        <w:rFonts w:asciiTheme="minorHAnsi" w:hAnsiTheme="minorHAnsi" w:cstheme="minorHAnsi"/>
        <w:sz w:val="20"/>
        <w:shd w:val="clear" w:color="auto" w:fill="F1F5F6"/>
        <w:lang w:val="fr-FR"/>
      </w:rPr>
      <w:t xml:space="preserve">306443; </w:t>
    </w:r>
    <w:r w:rsidR="00C2487B" w:rsidRPr="00C2487B">
      <w:rPr>
        <w:rFonts w:asciiTheme="minorHAnsi" w:hAnsiTheme="minorHAnsi" w:cstheme="minorHAnsi"/>
        <w:sz w:val="20"/>
        <w:shd w:val="clear" w:color="auto" w:fill="F1F5F6"/>
        <w:lang w:val="fr-FR"/>
      </w:rPr>
      <w:t xml:space="preserve">REC 22/YH/0114, EDGE 148237, </w:t>
    </w:r>
    <w:r w:rsidRPr="00B30EDA">
      <w:rPr>
        <w:rFonts w:asciiTheme="minorHAnsi" w:hAnsiTheme="minorHAnsi" w:cstheme="minorHAnsi"/>
        <w:sz w:val="20"/>
        <w:lang w:val="fr-FR"/>
      </w:rPr>
      <w:t xml:space="preserve">CASCADE Participant Information Sheet B; version </w:t>
    </w:r>
    <w:r w:rsidR="008E0E35">
      <w:rPr>
        <w:rFonts w:asciiTheme="minorHAnsi" w:hAnsiTheme="minorHAnsi" w:cstheme="minorHAnsi"/>
        <w:sz w:val="20"/>
        <w:lang w:val="fr-FR"/>
      </w:rPr>
      <w:t>2</w:t>
    </w:r>
    <w:r w:rsidR="00C23C2B">
      <w:rPr>
        <w:rFonts w:asciiTheme="minorHAnsi" w:hAnsiTheme="minorHAnsi" w:cstheme="minorHAnsi"/>
        <w:sz w:val="20"/>
        <w:lang w:val="fr-FR"/>
      </w:rPr>
      <w:t>.0</w:t>
    </w:r>
    <w:r w:rsidRPr="00B30EDA">
      <w:rPr>
        <w:rFonts w:asciiTheme="minorHAnsi" w:hAnsiTheme="minorHAnsi" w:cstheme="minorHAnsi"/>
        <w:sz w:val="20"/>
        <w:lang w:val="fr-FR"/>
      </w:rPr>
      <w:t>, Date:</w:t>
    </w:r>
    <w:r w:rsidR="00573B2D">
      <w:rPr>
        <w:rFonts w:asciiTheme="minorHAnsi" w:hAnsiTheme="minorHAnsi" w:cstheme="minorHAnsi"/>
        <w:sz w:val="20"/>
        <w:lang w:val="fr-FR"/>
      </w:rPr>
      <w:t xml:space="preserve"> </w:t>
    </w:r>
    <w:r w:rsidR="00834460">
      <w:rPr>
        <w:rFonts w:asciiTheme="minorHAnsi" w:hAnsiTheme="minorHAnsi" w:cstheme="minorHAnsi"/>
        <w:sz w:val="20"/>
        <w:lang w:val="fr-FR"/>
      </w:rPr>
      <w:t>2</w:t>
    </w:r>
    <w:r w:rsidR="00C23C2B">
      <w:rPr>
        <w:rFonts w:asciiTheme="minorHAnsi" w:hAnsiTheme="minorHAnsi" w:cstheme="minorHAnsi"/>
        <w:sz w:val="20"/>
        <w:lang w:val="fr-FR"/>
      </w:rPr>
      <w:t>1</w:t>
    </w:r>
    <w:r w:rsidRPr="00B30EDA">
      <w:rPr>
        <w:rFonts w:asciiTheme="minorHAnsi" w:hAnsiTheme="minorHAnsi" w:cstheme="minorHAnsi"/>
        <w:sz w:val="20"/>
        <w:lang w:val="fr-FR"/>
      </w:rPr>
      <w:t>/</w:t>
    </w:r>
    <w:r w:rsidR="008E0E35">
      <w:rPr>
        <w:rFonts w:asciiTheme="minorHAnsi" w:hAnsiTheme="minorHAnsi" w:cstheme="minorHAnsi"/>
        <w:sz w:val="20"/>
        <w:lang w:val="fr-FR"/>
      </w:rPr>
      <w:t>10</w:t>
    </w:r>
    <w:r w:rsidRPr="00B30EDA">
      <w:rPr>
        <w:rFonts w:asciiTheme="minorHAnsi" w:hAnsiTheme="minorHAnsi" w:cstheme="minorHAnsi"/>
        <w:sz w:val="20"/>
        <w:lang w:val="fr-FR"/>
      </w:rPr>
      <w:t>/2</w:t>
    </w:r>
    <w:r w:rsidR="00834460">
      <w:rPr>
        <w:rFonts w:asciiTheme="minorHAnsi" w:hAnsiTheme="minorHAnsi" w:cstheme="minorHAnsi"/>
        <w:sz w:val="20"/>
        <w:lang w:val="fr-FR"/>
      </w:rPr>
      <w:t>2</w:t>
    </w:r>
    <w:r w:rsidR="00057DE0" w:rsidRPr="00B30EDA">
      <w:rPr>
        <w:rFonts w:asciiTheme="minorHAnsi" w:hAnsiTheme="minorHAnsi" w:cstheme="minorHAnsi"/>
        <w:sz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0014" w14:textId="77777777" w:rsidR="00044924" w:rsidRDefault="00044924" w:rsidP="00057DE0">
      <w:pPr>
        <w:spacing w:after="0" w:line="240" w:lineRule="auto"/>
      </w:pPr>
      <w:r>
        <w:separator/>
      </w:r>
    </w:p>
  </w:footnote>
  <w:footnote w:type="continuationSeparator" w:id="0">
    <w:p w14:paraId="2A50BFFD" w14:textId="77777777" w:rsidR="00044924" w:rsidRDefault="00044924" w:rsidP="0005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9E2A" w14:textId="23328DB7" w:rsidR="004B049E" w:rsidRDefault="004B049E">
    <w:pPr>
      <w:pStyle w:val="Header"/>
    </w:pPr>
    <w:r>
      <w:rPr>
        <w:noProof/>
        <w:lang w:eastAsia="en-GB"/>
      </w:rPr>
      <w:drawing>
        <wp:inline distT="0" distB="0" distL="0" distR="0" wp14:anchorId="3D7F7F8B" wp14:editId="5F4CD801">
          <wp:extent cx="1818540" cy="530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L.png"/>
                  <pic:cNvPicPr/>
                </pic:nvPicPr>
                <pic:blipFill>
                  <a:blip r:embed="rId1">
                    <a:extLst>
                      <a:ext uri="{28A0092B-C50C-407E-A947-70E740481C1C}">
                        <a14:useLocalDpi xmlns:a14="http://schemas.microsoft.com/office/drawing/2010/main" val="0"/>
                      </a:ext>
                    </a:extLst>
                  </a:blip>
                  <a:stretch>
                    <a:fillRect/>
                  </a:stretch>
                </pic:blipFill>
                <pic:spPr>
                  <a:xfrm>
                    <a:off x="0" y="0"/>
                    <a:ext cx="1835700" cy="535228"/>
                  </a:xfrm>
                  <a:prstGeom prst="rect">
                    <a:avLst/>
                  </a:prstGeom>
                </pic:spPr>
              </pic:pic>
            </a:graphicData>
          </a:graphic>
        </wp:inline>
      </w:drawing>
    </w:r>
    <w:r w:rsidR="00D947C7">
      <w:rPr>
        <w:noProof/>
        <w:lang w:eastAsia="en-GB"/>
      </w:rPr>
      <w:drawing>
        <wp:inline distT="0" distB="0" distL="0" distR="0" wp14:anchorId="3F76E243" wp14:editId="7F55C68C">
          <wp:extent cx="1152525" cy="524523"/>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5582" cy="535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C1D"/>
    <w:multiLevelType w:val="hybridMultilevel"/>
    <w:tmpl w:val="34028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14F1B"/>
    <w:multiLevelType w:val="hybridMultilevel"/>
    <w:tmpl w:val="2EDAC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574B6E"/>
    <w:multiLevelType w:val="hybridMultilevel"/>
    <w:tmpl w:val="97204D5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7794C"/>
    <w:multiLevelType w:val="hybridMultilevel"/>
    <w:tmpl w:val="58CAB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412DD"/>
    <w:multiLevelType w:val="hybridMultilevel"/>
    <w:tmpl w:val="AA285148"/>
    <w:lvl w:ilvl="0" w:tplc="B846E7B6">
      <w:start w:val="1"/>
      <w:numFmt w:val="bullet"/>
      <w:lvlText w:val=""/>
      <w:lvlJc w:val="left"/>
      <w:pPr>
        <w:ind w:left="720" w:hanging="360"/>
      </w:pPr>
      <w:rPr>
        <w:rFonts w:ascii="Symbol" w:hAnsi="Symbol" w:hint="default"/>
      </w:rPr>
    </w:lvl>
    <w:lvl w:ilvl="1" w:tplc="BFFCC400">
      <w:start w:val="1"/>
      <w:numFmt w:val="bullet"/>
      <w:lvlText w:val="o"/>
      <w:lvlJc w:val="left"/>
      <w:pPr>
        <w:ind w:left="1440" w:hanging="360"/>
      </w:pPr>
      <w:rPr>
        <w:rFonts w:ascii="Courier New" w:hAnsi="Courier New" w:hint="default"/>
      </w:rPr>
    </w:lvl>
    <w:lvl w:ilvl="2" w:tplc="AF7493A0">
      <w:start w:val="1"/>
      <w:numFmt w:val="bullet"/>
      <w:lvlText w:val=""/>
      <w:lvlJc w:val="left"/>
      <w:pPr>
        <w:ind w:left="2160" w:hanging="360"/>
      </w:pPr>
      <w:rPr>
        <w:rFonts w:ascii="Wingdings" w:hAnsi="Wingdings" w:hint="default"/>
      </w:rPr>
    </w:lvl>
    <w:lvl w:ilvl="3" w:tplc="CF2A2DA6">
      <w:start w:val="1"/>
      <w:numFmt w:val="bullet"/>
      <w:lvlText w:val=""/>
      <w:lvlJc w:val="left"/>
      <w:pPr>
        <w:ind w:left="2880" w:hanging="360"/>
      </w:pPr>
      <w:rPr>
        <w:rFonts w:ascii="Symbol" w:hAnsi="Symbol" w:hint="default"/>
      </w:rPr>
    </w:lvl>
    <w:lvl w:ilvl="4" w:tplc="9FF4F878">
      <w:start w:val="1"/>
      <w:numFmt w:val="bullet"/>
      <w:lvlText w:val="o"/>
      <w:lvlJc w:val="left"/>
      <w:pPr>
        <w:ind w:left="3600" w:hanging="360"/>
      </w:pPr>
      <w:rPr>
        <w:rFonts w:ascii="Courier New" w:hAnsi="Courier New" w:hint="default"/>
      </w:rPr>
    </w:lvl>
    <w:lvl w:ilvl="5" w:tplc="B6045888">
      <w:start w:val="1"/>
      <w:numFmt w:val="bullet"/>
      <w:lvlText w:val=""/>
      <w:lvlJc w:val="left"/>
      <w:pPr>
        <w:ind w:left="4320" w:hanging="360"/>
      </w:pPr>
      <w:rPr>
        <w:rFonts w:ascii="Wingdings" w:hAnsi="Wingdings" w:hint="default"/>
      </w:rPr>
    </w:lvl>
    <w:lvl w:ilvl="6" w:tplc="C1DA455E">
      <w:start w:val="1"/>
      <w:numFmt w:val="bullet"/>
      <w:lvlText w:val=""/>
      <w:lvlJc w:val="left"/>
      <w:pPr>
        <w:ind w:left="5040" w:hanging="360"/>
      </w:pPr>
      <w:rPr>
        <w:rFonts w:ascii="Symbol" w:hAnsi="Symbol" w:hint="default"/>
      </w:rPr>
    </w:lvl>
    <w:lvl w:ilvl="7" w:tplc="9C8E7AF4">
      <w:start w:val="1"/>
      <w:numFmt w:val="bullet"/>
      <w:lvlText w:val="o"/>
      <w:lvlJc w:val="left"/>
      <w:pPr>
        <w:ind w:left="5760" w:hanging="360"/>
      </w:pPr>
      <w:rPr>
        <w:rFonts w:ascii="Courier New" w:hAnsi="Courier New" w:hint="default"/>
      </w:rPr>
    </w:lvl>
    <w:lvl w:ilvl="8" w:tplc="5F4A2DC6">
      <w:start w:val="1"/>
      <w:numFmt w:val="bullet"/>
      <w:lvlText w:val=""/>
      <w:lvlJc w:val="left"/>
      <w:pPr>
        <w:ind w:left="6480" w:hanging="360"/>
      </w:pPr>
      <w:rPr>
        <w:rFonts w:ascii="Wingdings" w:hAnsi="Wingdings" w:hint="default"/>
      </w:rPr>
    </w:lvl>
  </w:abstractNum>
  <w:abstractNum w:abstractNumId="5" w15:restartNumberingAfterBreak="0">
    <w:nsid w:val="117A2253"/>
    <w:multiLevelType w:val="hybridMultilevel"/>
    <w:tmpl w:val="DDB89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C250C"/>
    <w:multiLevelType w:val="hybridMultilevel"/>
    <w:tmpl w:val="08D070B0"/>
    <w:styleLink w:val="ImportedStyle1"/>
    <w:lvl w:ilvl="0" w:tplc="7DA233DE">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4A44C">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6626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5AF1B4">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DD9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CBDD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FEC7CA">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AD79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415F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547709"/>
    <w:multiLevelType w:val="hybridMultilevel"/>
    <w:tmpl w:val="DAE0732A"/>
    <w:lvl w:ilvl="0" w:tplc="1084E14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C6753"/>
    <w:multiLevelType w:val="hybridMultilevel"/>
    <w:tmpl w:val="5D8673B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25B73"/>
    <w:multiLevelType w:val="hybridMultilevel"/>
    <w:tmpl w:val="0600978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8566B1"/>
    <w:multiLevelType w:val="hybridMultilevel"/>
    <w:tmpl w:val="A8403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0F7F16"/>
    <w:multiLevelType w:val="hybridMultilevel"/>
    <w:tmpl w:val="C8223AF2"/>
    <w:lvl w:ilvl="0" w:tplc="FFFFFFFF">
      <w:start w:val="1"/>
      <w:numFmt w:val="bullet"/>
      <w:lvlText w:val=""/>
      <w:lvlJc w:val="left"/>
      <w:pPr>
        <w:ind w:left="360" w:hanging="360"/>
      </w:pPr>
      <w:rPr>
        <w:rFonts w:ascii="Symbol" w:hAnsi="Symbol" w:hint="default"/>
      </w:rPr>
    </w:lvl>
    <w:lvl w:ilvl="1" w:tplc="AA24B5B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C171D"/>
    <w:multiLevelType w:val="hybridMultilevel"/>
    <w:tmpl w:val="46102D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46F0E"/>
    <w:multiLevelType w:val="hybridMultilevel"/>
    <w:tmpl w:val="ECC2543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23082B"/>
    <w:multiLevelType w:val="hybridMultilevel"/>
    <w:tmpl w:val="34424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D87798"/>
    <w:multiLevelType w:val="hybridMultilevel"/>
    <w:tmpl w:val="8C401E34"/>
    <w:lvl w:ilvl="0" w:tplc="10AC0CE4">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2425C6A"/>
    <w:multiLevelType w:val="hybridMultilevel"/>
    <w:tmpl w:val="B3A0A824"/>
    <w:lvl w:ilvl="0" w:tplc="F9F01D18">
      <w:start w:val="1"/>
      <w:numFmt w:val="decimal"/>
      <w:lvlText w:val="%1."/>
      <w:lvlJc w:val="left"/>
      <w:pPr>
        <w:ind w:left="720" w:hanging="360"/>
      </w:pPr>
      <w:rPr>
        <w:rFonts w:ascii="Calibri" w:hAnsi="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B2991"/>
    <w:multiLevelType w:val="hybridMultilevel"/>
    <w:tmpl w:val="2BD87E22"/>
    <w:lvl w:ilvl="0" w:tplc="0C090001">
      <w:start w:val="1"/>
      <w:numFmt w:val="bullet"/>
      <w:lvlText w:val=""/>
      <w:lvlJc w:val="left"/>
      <w:pPr>
        <w:ind w:left="789"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A7D7FDA"/>
    <w:multiLevelType w:val="hybridMultilevel"/>
    <w:tmpl w:val="5978CEE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7E734B"/>
    <w:multiLevelType w:val="hybridMultilevel"/>
    <w:tmpl w:val="DCF43E2E"/>
    <w:lvl w:ilvl="0" w:tplc="519430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9C1078"/>
    <w:multiLevelType w:val="hybridMultilevel"/>
    <w:tmpl w:val="78500C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E44737"/>
    <w:multiLevelType w:val="hybridMultilevel"/>
    <w:tmpl w:val="B29E0BF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BA251B"/>
    <w:multiLevelType w:val="hybridMultilevel"/>
    <w:tmpl w:val="C414B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C94E02"/>
    <w:multiLevelType w:val="hybridMultilevel"/>
    <w:tmpl w:val="EC24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E0718"/>
    <w:multiLevelType w:val="hybridMultilevel"/>
    <w:tmpl w:val="3F5ABCDE"/>
    <w:lvl w:ilvl="0" w:tplc="42DED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7B6B69"/>
    <w:multiLevelType w:val="hybridMultilevel"/>
    <w:tmpl w:val="DDD020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543899"/>
    <w:multiLevelType w:val="hybridMultilevel"/>
    <w:tmpl w:val="F7A6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E20F7"/>
    <w:multiLevelType w:val="hybridMultilevel"/>
    <w:tmpl w:val="9B74421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6F17D3"/>
    <w:multiLevelType w:val="hybridMultilevel"/>
    <w:tmpl w:val="3D0AFC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25E8D"/>
    <w:multiLevelType w:val="hybridMultilevel"/>
    <w:tmpl w:val="08D070B0"/>
    <w:numStyleLink w:val="ImportedStyle1"/>
  </w:abstractNum>
  <w:abstractNum w:abstractNumId="30" w15:restartNumberingAfterBreak="0">
    <w:nsid w:val="677259C0"/>
    <w:multiLevelType w:val="hybridMultilevel"/>
    <w:tmpl w:val="C3008EAC"/>
    <w:lvl w:ilvl="0" w:tplc="519430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5747F6"/>
    <w:multiLevelType w:val="hybridMultilevel"/>
    <w:tmpl w:val="45705898"/>
    <w:lvl w:ilvl="0" w:tplc="7990E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422D1A"/>
    <w:multiLevelType w:val="hybridMultilevel"/>
    <w:tmpl w:val="7A7C5D56"/>
    <w:lvl w:ilvl="0" w:tplc="C212B446">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753C91"/>
    <w:multiLevelType w:val="hybridMultilevel"/>
    <w:tmpl w:val="69BCCB24"/>
    <w:styleLink w:val="ImportedStyle3"/>
    <w:lvl w:ilvl="0" w:tplc="B7248C6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7A8FC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81CF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4078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24E8">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1EC56C">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D0DB1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422EA">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50E4E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D0B678E"/>
    <w:multiLevelType w:val="hybridMultilevel"/>
    <w:tmpl w:val="8D0A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C66FE"/>
    <w:multiLevelType w:val="hybridMultilevel"/>
    <w:tmpl w:val="69BCCB24"/>
    <w:numStyleLink w:val="ImportedStyle3"/>
  </w:abstractNum>
  <w:abstractNum w:abstractNumId="36" w15:restartNumberingAfterBreak="0">
    <w:nsid w:val="7FDA17C8"/>
    <w:multiLevelType w:val="hybridMultilevel"/>
    <w:tmpl w:val="246A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157146">
    <w:abstractNumId w:val="4"/>
  </w:num>
  <w:num w:numId="2" w16cid:durableId="1789280533">
    <w:abstractNumId w:val="34"/>
  </w:num>
  <w:num w:numId="3" w16cid:durableId="1838425309">
    <w:abstractNumId w:val="15"/>
  </w:num>
  <w:num w:numId="4" w16cid:durableId="1122923087">
    <w:abstractNumId w:val="13"/>
  </w:num>
  <w:num w:numId="5" w16cid:durableId="1618835414">
    <w:abstractNumId w:val="22"/>
  </w:num>
  <w:num w:numId="6" w16cid:durableId="975375852">
    <w:abstractNumId w:val="3"/>
  </w:num>
  <w:num w:numId="7" w16cid:durableId="1060907787">
    <w:abstractNumId w:val="14"/>
  </w:num>
  <w:num w:numId="8" w16cid:durableId="885411248">
    <w:abstractNumId w:val="36"/>
  </w:num>
  <w:num w:numId="9" w16cid:durableId="1109472216">
    <w:abstractNumId w:val="17"/>
  </w:num>
  <w:num w:numId="10" w16cid:durableId="1863586">
    <w:abstractNumId w:val="5"/>
  </w:num>
  <w:num w:numId="11" w16cid:durableId="462695821">
    <w:abstractNumId w:val="20"/>
  </w:num>
  <w:num w:numId="12" w16cid:durableId="1612131093">
    <w:abstractNumId w:val="1"/>
  </w:num>
  <w:num w:numId="13" w16cid:durableId="963466322">
    <w:abstractNumId w:val="8"/>
  </w:num>
  <w:num w:numId="14" w16cid:durableId="926420593">
    <w:abstractNumId w:val="18"/>
  </w:num>
  <w:num w:numId="15" w16cid:durableId="735204395">
    <w:abstractNumId w:val="21"/>
  </w:num>
  <w:num w:numId="16" w16cid:durableId="904922302">
    <w:abstractNumId w:val="27"/>
  </w:num>
  <w:num w:numId="17" w16cid:durableId="1060592815">
    <w:abstractNumId w:val="2"/>
  </w:num>
  <w:num w:numId="18" w16cid:durableId="813064703">
    <w:abstractNumId w:val="16"/>
  </w:num>
  <w:num w:numId="19" w16cid:durableId="188416722">
    <w:abstractNumId w:val="12"/>
  </w:num>
  <w:num w:numId="20" w16cid:durableId="910584478">
    <w:abstractNumId w:val="19"/>
  </w:num>
  <w:num w:numId="21" w16cid:durableId="477767217">
    <w:abstractNumId w:val="28"/>
  </w:num>
  <w:num w:numId="22" w16cid:durableId="1207833896">
    <w:abstractNumId w:val="31"/>
  </w:num>
  <w:num w:numId="23" w16cid:durableId="1214343773">
    <w:abstractNumId w:val="32"/>
  </w:num>
  <w:num w:numId="24" w16cid:durableId="1848790261">
    <w:abstractNumId w:val="30"/>
  </w:num>
  <w:num w:numId="25" w16cid:durableId="186331970">
    <w:abstractNumId w:val="7"/>
  </w:num>
  <w:num w:numId="26" w16cid:durableId="1745370340">
    <w:abstractNumId w:val="6"/>
  </w:num>
  <w:num w:numId="27" w16cid:durableId="1495805643">
    <w:abstractNumId w:val="29"/>
  </w:num>
  <w:num w:numId="28" w16cid:durableId="1280183242">
    <w:abstractNumId w:val="33"/>
  </w:num>
  <w:num w:numId="29" w16cid:durableId="1560628987">
    <w:abstractNumId w:val="35"/>
  </w:num>
  <w:num w:numId="30" w16cid:durableId="648093963">
    <w:abstractNumId w:val="25"/>
  </w:num>
  <w:num w:numId="31" w16cid:durableId="1007096815">
    <w:abstractNumId w:val="24"/>
  </w:num>
  <w:num w:numId="32" w16cid:durableId="14121407">
    <w:abstractNumId w:val="11"/>
  </w:num>
  <w:num w:numId="33" w16cid:durableId="969165962">
    <w:abstractNumId w:val="9"/>
  </w:num>
  <w:num w:numId="34" w16cid:durableId="1266888014">
    <w:abstractNumId w:val="10"/>
  </w:num>
  <w:num w:numId="35" w16cid:durableId="1276445039">
    <w:abstractNumId w:val="0"/>
  </w:num>
  <w:num w:numId="36" w16cid:durableId="2013802126">
    <w:abstractNumId w:val="23"/>
  </w:num>
  <w:num w:numId="37" w16cid:durableId="9264980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E0"/>
    <w:rsid w:val="0000075D"/>
    <w:rsid w:val="00002171"/>
    <w:rsid w:val="0000291B"/>
    <w:rsid w:val="0001215C"/>
    <w:rsid w:val="0001244A"/>
    <w:rsid w:val="00014CD6"/>
    <w:rsid w:val="00023260"/>
    <w:rsid w:val="0002409B"/>
    <w:rsid w:val="00025A51"/>
    <w:rsid w:val="00025AE3"/>
    <w:rsid w:val="00026A4C"/>
    <w:rsid w:val="00030204"/>
    <w:rsid w:val="00044924"/>
    <w:rsid w:val="00045323"/>
    <w:rsid w:val="000506E1"/>
    <w:rsid w:val="00054928"/>
    <w:rsid w:val="00057DE0"/>
    <w:rsid w:val="00067EC0"/>
    <w:rsid w:val="000749B3"/>
    <w:rsid w:val="00095CB6"/>
    <w:rsid w:val="000A0BAB"/>
    <w:rsid w:val="000A190D"/>
    <w:rsid w:val="000A4B07"/>
    <w:rsid w:val="000A6736"/>
    <w:rsid w:val="000B0050"/>
    <w:rsid w:val="000B1AA9"/>
    <w:rsid w:val="000B654B"/>
    <w:rsid w:val="000B6A67"/>
    <w:rsid w:val="000C04FF"/>
    <w:rsid w:val="000D2853"/>
    <w:rsid w:val="000D2A13"/>
    <w:rsid w:val="000E1E30"/>
    <w:rsid w:val="000F3A8E"/>
    <w:rsid w:val="000F4EF2"/>
    <w:rsid w:val="001003D8"/>
    <w:rsid w:val="00104AAB"/>
    <w:rsid w:val="001059EC"/>
    <w:rsid w:val="00122C8F"/>
    <w:rsid w:val="001245F0"/>
    <w:rsid w:val="00125C8A"/>
    <w:rsid w:val="001344A3"/>
    <w:rsid w:val="00147F22"/>
    <w:rsid w:val="00156F2B"/>
    <w:rsid w:val="0017121E"/>
    <w:rsid w:val="001753C8"/>
    <w:rsid w:val="00176C90"/>
    <w:rsid w:val="00180AF2"/>
    <w:rsid w:val="0018451E"/>
    <w:rsid w:val="001A1A0A"/>
    <w:rsid w:val="001A4C72"/>
    <w:rsid w:val="001A54B5"/>
    <w:rsid w:val="001B36CD"/>
    <w:rsid w:val="001B7E78"/>
    <w:rsid w:val="001C0C6D"/>
    <w:rsid w:val="001C24B0"/>
    <w:rsid w:val="001C474F"/>
    <w:rsid w:val="001C53B7"/>
    <w:rsid w:val="001E2FAD"/>
    <w:rsid w:val="001E6D53"/>
    <w:rsid w:val="001F1723"/>
    <w:rsid w:val="001F78F0"/>
    <w:rsid w:val="00200E32"/>
    <w:rsid w:val="00205062"/>
    <w:rsid w:val="00213F9B"/>
    <w:rsid w:val="002258B7"/>
    <w:rsid w:val="00236E1D"/>
    <w:rsid w:val="00237411"/>
    <w:rsid w:val="002414EA"/>
    <w:rsid w:val="0025034D"/>
    <w:rsid w:val="0026174F"/>
    <w:rsid w:val="002617B6"/>
    <w:rsid w:val="002624D6"/>
    <w:rsid w:val="002672FA"/>
    <w:rsid w:val="00271CFD"/>
    <w:rsid w:val="00271DFC"/>
    <w:rsid w:val="0027560F"/>
    <w:rsid w:val="002B1710"/>
    <w:rsid w:val="002B1E1B"/>
    <w:rsid w:val="002B2CFE"/>
    <w:rsid w:val="002C0DB4"/>
    <w:rsid w:val="002C6961"/>
    <w:rsid w:val="002D5704"/>
    <w:rsid w:val="002D7CE4"/>
    <w:rsid w:val="002E3C17"/>
    <w:rsid w:val="002F6A25"/>
    <w:rsid w:val="00302761"/>
    <w:rsid w:val="00302E54"/>
    <w:rsid w:val="00305A42"/>
    <w:rsid w:val="00305B0B"/>
    <w:rsid w:val="00313290"/>
    <w:rsid w:val="00317827"/>
    <w:rsid w:val="003233EE"/>
    <w:rsid w:val="0032386B"/>
    <w:rsid w:val="00325E53"/>
    <w:rsid w:val="00341059"/>
    <w:rsid w:val="003518FC"/>
    <w:rsid w:val="003523EA"/>
    <w:rsid w:val="00353A1F"/>
    <w:rsid w:val="003675E0"/>
    <w:rsid w:val="003726CC"/>
    <w:rsid w:val="003738E4"/>
    <w:rsid w:val="003752C5"/>
    <w:rsid w:val="00376BB9"/>
    <w:rsid w:val="003815A2"/>
    <w:rsid w:val="00381D18"/>
    <w:rsid w:val="00387425"/>
    <w:rsid w:val="003878BF"/>
    <w:rsid w:val="00390162"/>
    <w:rsid w:val="00392B97"/>
    <w:rsid w:val="00392CC2"/>
    <w:rsid w:val="003A13E3"/>
    <w:rsid w:val="003A5D63"/>
    <w:rsid w:val="003A7240"/>
    <w:rsid w:val="003B0ACB"/>
    <w:rsid w:val="003B3C35"/>
    <w:rsid w:val="003B5EA1"/>
    <w:rsid w:val="003B6740"/>
    <w:rsid w:val="003C7D08"/>
    <w:rsid w:val="003E655B"/>
    <w:rsid w:val="003E79CC"/>
    <w:rsid w:val="003F73AA"/>
    <w:rsid w:val="004000A3"/>
    <w:rsid w:val="004056D4"/>
    <w:rsid w:val="0041172C"/>
    <w:rsid w:val="004158E5"/>
    <w:rsid w:val="00417382"/>
    <w:rsid w:val="00420CB2"/>
    <w:rsid w:val="00421A73"/>
    <w:rsid w:val="004309DE"/>
    <w:rsid w:val="00433C9D"/>
    <w:rsid w:val="004352C2"/>
    <w:rsid w:val="00445B64"/>
    <w:rsid w:val="0045224E"/>
    <w:rsid w:val="00470FF9"/>
    <w:rsid w:val="00475A25"/>
    <w:rsid w:val="00476571"/>
    <w:rsid w:val="00481FE9"/>
    <w:rsid w:val="004849CD"/>
    <w:rsid w:val="00484D63"/>
    <w:rsid w:val="004857E0"/>
    <w:rsid w:val="00491FF8"/>
    <w:rsid w:val="00495DE0"/>
    <w:rsid w:val="004A4365"/>
    <w:rsid w:val="004A443B"/>
    <w:rsid w:val="004A5073"/>
    <w:rsid w:val="004A79FE"/>
    <w:rsid w:val="004B049E"/>
    <w:rsid w:val="004B6B70"/>
    <w:rsid w:val="004C328E"/>
    <w:rsid w:val="004C5C78"/>
    <w:rsid w:val="004D434F"/>
    <w:rsid w:val="004D4642"/>
    <w:rsid w:val="004D7331"/>
    <w:rsid w:val="004D7992"/>
    <w:rsid w:val="004F0771"/>
    <w:rsid w:val="004F506A"/>
    <w:rsid w:val="004F5E4B"/>
    <w:rsid w:val="0051213D"/>
    <w:rsid w:val="00512AAE"/>
    <w:rsid w:val="0052450C"/>
    <w:rsid w:val="00525404"/>
    <w:rsid w:val="00525E7B"/>
    <w:rsid w:val="00530C8F"/>
    <w:rsid w:val="005409B5"/>
    <w:rsid w:val="00557ECE"/>
    <w:rsid w:val="00566C92"/>
    <w:rsid w:val="00567BA7"/>
    <w:rsid w:val="005735C6"/>
    <w:rsid w:val="00573B2D"/>
    <w:rsid w:val="00576CAD"/>
    <w:rsid w:val="00576D70"/>
    <w:rsid w:val="00580884"/>
    <w:rsid w:val="00582F79"/>
    <w:rsid w:val="00583D50"/>
    <w:rsid w:val="00586604"/>
    <w:rsid w:val="00591A49"/>
    <w:rsid w:val="00594E44"/>
    <w:rsid w:val="00596043"/>
    <w:rsid w:val="005A07D8"/>
    <w:rsid w:val="005A34C5"/>
    <w:rsid w:val="005B6765"/>
    <w:rsid w:val="005C3C9B"/>
    <w:rsid w:val="005C442C"/>
    <w:rsid w:val="005C53D8"/>
    <w:rsid w:val="005D37FB"/>
    <w:rsid w:val="005E5786"/>
    <w:rsid w:val="005F0162"/>
    <w:rsid w:val="0060013E"/>
    <w:rsid w:val="006001D1"/>
    <w:rsid w:val="00600D3B"/>
    <w:rsid w:val="00601710"/>
    <w:rsid w:val="0060767C"/>
    <w:rsid w:val="0061332A"/>
    <w:rsid w:val="00613D77"/>
    <w:rsid w:val="00613E93"/>
    <w:rsid w:val="00614931"/>
    <w:rsid w:val="006227C1"/>
    <w:rsid w:val="00623BF6"/>
    <w:rsid w:val="00630131"/>
    <w:rsid w:val="00634C46"/>
    <w:rsid w:val="00644A02"/>
    <w:rsid w:val="00645155"/>
    <w:rsid w:val="00645DD0"/>
    <w:rsid w:val="00653138"/>
    <w:rsid w:val="00655292"/>
    <w:rsid w:val="00661C04"/>
    <w:rsid w:val="00681422"/>
    <w:rsid w:val="00687647"/>
    <w:rsid w:val="006938C2"/>
    <w:rsid w:val="006A2E3D"/>
    <w:rsid w:val="006B07B0"/>
    <w:rsid w:val="006B6A95"/>
    <w:rsid w:val="006D3440"/>
    <w:rsid w:val="006E3059"/>
    <w:rsid w:val="006E3C89"/>
    <w:rsid w:val="00706240"/>
    <w:rsid w:val="007214CD"/>
    <w:rsid w:val="0072206C"/>
    <w:rsid w:val="00722A51"/>
    <w:rsid w:val="00722F3A"/>
    <w:rsid w:val="007356D1"/>
    <w:rsid w:val="00737B5B"/>
    <w:rsid w:val="00741E44"/>
    <w:rsid w:val="00743A63"/>
    <w:rsid w:val="00743E11"/>
    <w:rsid w:val="00753752"/>
    <w:rsid w:val="0075393E"/>
    <w:rsid w:val="00754520"/>
    <w:rsid w:val="00756A3F"/>
    <w:rsid w:val="00761157"/>
    <w:rsid w:val="007746DF"/>
    <w:rsid w:val="00780F66"/>
    <w:rsid w:val="007820DD"/>
    <w:rsid w:val="007A479C"/>
    <w:rsid w:val="007A5D45"/>
    <w:rsid w:val="007A7563"/>
    <w:rsid w:val="007B2482"/>
    <w:rsid w:val="007B26A2"/>
    <w:rsid w:val="007B3007"/>
    <w:rsid w:val="007B463C"/>
    <w:rsid w:val="007B5C5C"/>
    <w:rsid w:val="007B65F0"/>
    <w:rsid w:val="007C3B51"/>
    <w:rsid w:val="007C7CE6"/>
    <w:rsid w:val="007D6C16"/>
    <w:rsid w:val="007E037E"/>
    <w:rsid w:val="007E1F38"/>
    <w:rsid w:val="007E244C"/>
    <w:rsid w:val="007F4E41"/>
    <w:rsid w:val="0080347D"/>
    <w:rsid w:val="00805BD8"/>
    <w:rsid w:val="0081679C"/>
    <w:rsid w:val="0082259A"/>
    <w:rsid w:val="00823088"/>
    <w:rsid w:val="00826DDE"/>
    <w:rsid w:val="00834460"/>
    <w:rsid w:val="0083538D"/>
    <w:rsid w:val="00845F7D"/>
    <w:rsid w:val="008460A5"/>
    <w:rsid w:val="0084737A"/>
    <w:rsid w:val="008542BD"/>
    <w:rsid w:val="00855C0D"/>
    <w:rsid w:val="00856F39"/>
    <w:rsid w:val="00864C55"/>
    <w:rsid w:val="00870A05"/>
    <w:rsid w:val="008731E6"/>
    <w:rsid w:val="00890C44"/>
    <w:rsid w:val="008A2643"/>
    <w:rsid w:val="008A6998"/>
    <w:rsid w:val="008B0959"/>
    <w:rsid w:val="008C1CBC"/>
    <w:rsid w:val="008C236E"/>
    <w:rsid w:val="008C712C"/>
    <w:rsid w:val="008D0A61"/>
    <w:rsid w:val="008D5A02"/>
    <w:rsid w:val="008E0E35"/>
    <w:rsid w:val="008E3439"/>
    <w:rsid w:val="008E5A5A"/>
    <w:rsid w:val="008E6EB6"/>
    <w:rsid w:val="008E7921"/>
    <w:rsid w:val="00903676"/>
    <w:rsid w:val="009059DC"/>
    <w:rsid w:val="00906218"/>
    <w:rsid w:val="00906C5A"/>
    <w:rsid w:val="00913AD2"/>
    <w:rsid w:val="00915BB3"/>
    <w:rsid w:val="00916609"/>
    <w:rsid w:val="00916A0C"/>
    <w:rsid w:val="00925E45"/>
    <w:rsid w:val="009300B3"/>
    <w:rsid w:val="009361AE"/>
    <w:rsid w:val="009446DB"/>
    <w:rsid w:val="00946B01"/>
    <w:rsid w:val="009626BD"/>
    <w:rsid w:val="0098287C"/>
    <w:rsid w:val="00990C26"/>
    <w:rsid w:val="00992A10"/>
    <w:rsid w:val="009A17C1"/>
    <w:rsid w:val="009A2E54"/>
    <w:rsid w:val="009A3200"/>
    <w:rsid w:val="009A6EDE"/>
    <w:rsid w:val="009B70E3"/>
    <w:rsid w:val="009C2501"/>
    <w:rsid w:val="009C32A2"/>
    <w:rsid w:val="009D34B9"/>
    <w:rsid w:val="009D7714"/>
    <w:rsid w:val="009E3988"/>
    <w:rsid w:val="009E6482"/>
    <w:rsid w:val="009E7C38"/>
    <w:rsid w:val="009F2E60"/>
    <w:rsid w:val="00A01CFD"/>
    <w:rsid w:val="00A045AB"/>
    <w:rsid w:val="00A13201"/>
    <w:rsid w:val="00A1725D"/>
    <w:rsid w:val="00A17D5F"/>
    <w:rsid w:val="00A208F9"/>
    <w:rsid w:val="00A26648"/>
    <w:rsid w:val="00A2701F"/>
    <w:rsid w:val="00A27247"/>
    <w:rsid w:val="00A331A9"/>
    <w:rsid w:val="00A3481D"/>
    <w:rsid w:val="00A618BC"/>
    <w:rsid w:val="00A72123"/>
    <w:rsid w:val="00A7314A"/>
    <w:rsid w:val="00A75EC3"/>
    <w:rsid w:val="00A879E8"/>
    <w:rsid w:val="00AA534F"/>
    <w:rsid w:val="00AC0553"/>
    <w:rsid w:val="00AD75DC"/>
    <w:rsid w:val="00AE68E8"/>
    <w:rsid w:val="00B033EA"/>
    <w:rsid w:val="00B13B39"/>
    <w:rsid w:val="00B26BD2"/>
    <w:rsid w:val="00B30EDA"/>
    <w:rsid w:val="00B316E3"/>
    <w:rsid w:val="00B43AC0"/>
    <w:rsid w:val="00B45A5F"/>
    <w:rsid w:val="00B517A9"/>
    <w:rsid w:val="00B546DD"/>
    <w:rsid w:val="00B82617"/>
    <w:rsid w:val="00B971C5"/>
    <w:rsid w:val="00BA165F"/>
    <w:rsid w:val="00BA2E0F"/>
    <w:rsid w:val="00BB3A6B"/>
    <w:rsid w:val="00BC0F63"/>
    <w:rsid w:val="00BC1C62"/>
    <w:rsid w:val="00BD0BB9"/>
    <w:rsid w:val="00BD48F6"/>
    <w:rsid w:val="00BE78F9"/>
    <w:rsid w:val="00BF471B"/>
    <w:rsid w:val="00BF5C56"/>
    <w:rsid w:val="00C2155C"/>
    <w:rsid w:val="00C23C2B"/>
    <w:rsid w:val="00C2487B"/>
    <w:rsid w:val="00C26AAE"/>
    <w:rsid w:val="00C309E8"/>
    <w:rsid w:val="00C47199"/>
    <w:rsid w:val="00C6271B"/>
    <w:rsid w:val="00C662C4"/>
    <w:rsid w:val="00C72254"/>
    <w:rsid w:val="00C87719"/>
    <w:rsid w:val="00CA7B73"/>
    <w:rsid w:val="00CB1344"/>
    <w:rsid w:val="00CC2210"/>
    <w:rsid w:val="00CD567D"/>
    <w:rsid w:val="00CD5A97"/>
    <w:rsid w:val="00CE0209"/>
    <w:rsid w:val="00CE5686"/>
    <w:rsid w:val="00CF3C2A"/>
    <w:rsid w:val="00CF7064"/>
    <w:rsid w:val="00CF7912"/>
    <w:rsid w:val="00D00386"/>
    <w:rsid w:val="00D229E9"/>
    <w:rsid w:val="00D26227"/>
    <w:rsid w:val="00D27027"/>
    <w:rsid w:val="00D314AE"/>
    <w:rsid w:val="00D332E5"/>
    <w:rsid w:val="00D3363B"/>
    <w:rsid w:val="00D336B7"/>
    <w:rsid w:val="00D343A4"/>
    <w:rsid w:val="00D3522E"/>
    <w:rsid w:val="00D358B6"/>
    <w:rsid w:val="00D50E4E"/>
    <w:rsid w:val="00D64B77"/>
    <w:rsid w:val="00D70F58"/>
    <w:rsid w:val="00D75436"/>
    <w:rsid w:val="00D87024"/>
    <w:rsid w:val="00D87F46"/>
    <w:rsid w:val="00D947C7"/>
    <w:rsid w:val="00D9590D"/>
    <w:rsid w:val="00D96E41"/>
    <w:rsid w:val="00DA7656"/>
    <w:rsid w:val="00DB0410"/>
    <w:rsid w:val="00DB1E3E"/>
    <w:rsid w:val="00DC23C5"/>
    <w:rsid w:val="00DD134A"/>
    <w:rsid w:val="00DD7C26"/>
    <w:rsid w:val="00DE35AC"/>
    <w:rsid w:val="00DE49BC"/>
    <w:rsid w:val="00DE5DB9"/>
    <w:rsid w:val="00DF491C"/>
    <w:rsid w:val="00DF7449"/>
    <w:rsid w:val="00E02084"/>
    <w:rsid w:val="00E0558D"/>
    <w:rsid w:val="00E06C80"/>
    <w:rsid w:val="00E11112"/>
    <w:rsid w:val="00E12FAB"/>
    <w:rsid w:val="00E16F82"/>
    <w:rsid w:val="00E226C8"/>
    <w:rsid w:val="00E265CC"/>
    <w:rsid w:val="00E450D1"/>
    <w:rsid w:val="00E45C95"/>
    <w:rsid w:val="00E461F8"/>
    <w:rsid w:val="00E46B8D"/>
    <w:rsid w:val="00E4711C"/>
    <w:rsid w:val="00E47E05"/>
    <w:rsid w:val="00E51033"/>
    <w:rsid w:val="00E54C8B"/>
    <w:rsid w:val="00E55F9D"/>
    <w:rsid w:val="00E604EB"/>
    <w:rsid w:val="00E73BB0"/>
    <w:rsid w:val="00E73BB8"/>
    <w:rsid w:val="00E779B8"/>
    <w:rsid w:val="00E803D6"/>
    <w:rsid w:val="00E8061C"/>
    <w:rsid w:val="00E81210"/>
    <w:rsid w:val="00E86FA5"/>
    <w:rsid w:val="00E91302"/>
    <w:rsid w:val="00E91CBD"/>
    <w:rsid w:val="00EB09AB"/>
    <w:rsid w:val="00EB694B"/>
    <w:rsid w:val="00EC08F6"/>
    <w:rsid w:val="00EC6234"/>
    <w:rsid w:val="00EC72F7"/>
    <w:rsid w:val="00ED12C3"/>
    <w:rsid w:val="00ED48DB"/>
    <w:rsid w:val="00F01AAF"/>
    <w:rsid w:val="00F023D4"/>
    <w:rsid w:val="00F051A2"/>
    <w:rsid w:val="00F14988"/>
    <w:rsid w:val="00F15BDE"/>
    <w:rsid w:val="00F21709"/>
    <w:rsid w:val="00F35B87"/>
    <w:rsid w:val="00F46E36"/>
    <w:rsid w:val="00F574C2"/>
    <w:rsid w:val="00F81264"/>
    <w:rsid w:val="00F8213F"/>
    <w:rsid w:val="00F86258"/>
    <w:rsid w:val="00F865F0"/>
    <w:rsid w:val="00F96169"/>
    <w:rsid w:val="00F97F9F"/>
    <w:rsid w:val="00FA73CF"/>
    <w:rsid w:val="00FB480F"/>
    <w:rsid w:val="00FB6596"/>
    <w:rsid w:val="00FC7195"/>
    <w:rsid w:val="00FE002B"/>
    <w:rsid w:val="018383A1"/>
    <w:rsid w:val="01BEEA44"/>
    <w:rsid w:val="02162DA6"/>
    <w:rsid w:val="02469993"/>
    <w:rsid w:val="0259434A"/>
    <w:rsid w:val="029A499D"/>
    <w:rsid w:val="02A4185A"/>
    <w:rsid w:val="02B7F1D5"/>
    <w:rsid w:val="02F5512B"/>
    <w:rsid w:val="03581F25"/>
    <w:rsid w:val="03C926F9"/>
    <w:rsid w:val="04AFB246"/>
    <w:rsid w:val="04FA2772"/>
    <w:rsid w:val="061E13FB"/>
    <w:rsid w:val="08396593"/>
    <w:rsid w:val="0A131ED6"/>
    <w:rsid w:val="0A2A07D4"/>
    <w:rsid w:val="0ACD7D2B"/>
    <w:rsid w:val="0B4D88F5"/>
    <w:rsid w:val="0B50241A"/>
    <w:rsid w:val="0B539B0E"/>
    <w:rsid w:val="0BAEEF37"/>
    <w:rsid w:val="0DB454A8"/>
    <w:rsid w:val="0E83EAB7"/>
    <w:rsid w:val="0ED1E35C"/>
    <w:rsid w:val="10747ACA"/>
    <w:rsid w:val="11946666"/>
    <w:rsid w:val="11BCCA79"/>
    <w:rsid w:val="1289B59C"/>
    <w:rsid w:val="12E91546"/>
    <w:rsid w:val="13201463"/>
    <w:rsid w:val="14489F70"/>
    <w:rsid w:val="1560A246"/>
    <w:rsid w:val="15E1C934"/>
    <w:rsid w:val="161DD291"/>
    <w:rsid w:val="164EFEA6"/>
    <w:rsid w:val="16DB112E"/>
    <w:rsid w:val="1816D7E3"/>
    <w:rsid w:val="188C22F6"/>
    <w:rsid w:val="195A9DB0"/>
    <w:rsid w:val="1A57E015"/>
    <w:rsid w:val="1A9B8A66"/>
    <w:rsid w:val="1ABC9108"/>
    <w:rsid w:val="1AE954C8"/>
    <w:rsid w:val="1AF143B4"/>
    <w:rsid w:val="1C519DBC"/>
    <w:rsid w:val="1C923E72"/>
    <w:rsid w:val="1E7A0A9A"/>
    <w:rsid w:val="1E929EB3"/>
    <w:rsid w:val="1FEF16B7"/>
    <w:rsid w:val="201DF585"/>
    <w:rsid w:val="21B9C5E6"/>
    <w:rsid w:val="21BAC93A"/>
    <w:rsid w:val="21E84589"/>
    <w:rsid w:val="223BF847"/>
    <w:rsid w:val="22D10639"/>
    <w:rsid w:val="23FDBFE8"/>
    <w:rsid w:val="24631483"/>
    <w:rsid w:val="2470FED7"/>
    <w:rsid w:val="24D023C1"/>
    <w:rsid w:val="2536B733"/>
    <w:rsid w:val="26681FA9"/>
    <w:rsid w:val="26695AD2"/>
    <w:rsid w:val="2813754A"/>
    <w:rsid w:val="284EDBED"/>
    <w:rsid w:val="28AD3231"/>
    <w:rsid w:val="2A060913"/>
    <w:rsid w:val="2AD7953B"/>
    <w:rsid w:val="2B2697B7"/>
    <w:rsid w:val="2DB7B509"/>
    <w:rsid w:val="2E61E20F"/>
    <w:rsid w:val="2EC2AF74"/>
    <w:rsid w:val="2ED2DFCE"/>
    <w:rsid w:val="2F83F157"/>
    <w:rsid w:val="32514398"/>
    <w:rsid w:val="34A4CD8F"/>
    <w:rsid w:val="34BB61A7"/>
    <w:rsid w:val="34FABC51"/>
    <w:rsid w:val="36468960"/>
    <w:rsid w:val="36573208"/>
    <w:rsid w:val="3664A12D"/>
    <w:rsid w:val="3750FCB9"/>
    <w:rsid w:val="38C1557B"/>
    <w:rsid w:val="394A987F"/>
    <w:rsid w:val="394B8AA0"/>
    <w:rsid w:val="3AD775F4"/>
    <w:rsid w:val="3B117ACE"/>
    <w:rsid w:val="3B381250"/>
    <w:rsid w:val="3BA05099"/>
    <w:rsid w:val="3BF825DE"/>
    <w:rsid w:val="3CD3E2B1"/>
    <w:rsid w:val="3D7D1A74"/>
    <w:rsid w:val="3E0288AF"/>
    <w:rsid w:val="416EC2AF"/>
    <w:rsid w:val="41C0C151"/>
    <w:rsid w:val="426856A1"/>
    <w:rsid w:val="427BACD7"/>
    <w:rsid w:val="44AADA0E"/>
    <w:rsid w:val="45FE5F74"/>
    <w:rsid w:val="460C8544"/>
    <w:rsid w:val="463D995D"/>
    <w:rsid w:val="46EEC5D7"/>
    <w:rsid w:val="47B84AB1"/>
    <w:rsid w:val="47B9AF91"/>
    <w:rsid w:val="48A3C78E"/>
    <w:rsid w:val="4BBF7CE8"/>
    <w:rsid w:val="4BCC452F"/>
    <w:rsid w:val="4C16372E"/>
    <w:rsid w:val="4CCB5C7F"/>
    <w:rsid w:val="4D205344"/>
    <w:rsid w:val="4D38EA07"/>
    <w:rsid w:val="4E4A62DD"/>
    <w:rsid w:val="4FA8795C"/>
    <w:rsid w:val="500263E0"/>
    <w:rsid w:val="505526B0"/>
    <w:rsid w:val="50BBBEC5"/>
    <w:rsid w:val="50D83E96"/>
    <w:rsid w:val="519119EB"/>
    <w:rsid w:val="530B342A"/>
    <w:rsid w:val="538835EE"/>
    <w:rsid w:val="53DBA39A"/>
    <w:rsid w:val="54058777"/>
    <w:rsid w:val="54906B78"/>
    <w:rsid w:val="55352FAE"/>
    <w:rsid w:val="5562BB3C"/>
    <w:rsid w:val="556B2990"/>
    <w:rsid w:val="55D35BC4"/>
    <w:rsid w:val="56BBBD14"/>
    <w:rsid w:val="56BEFF0E"/>
    <w:rsid w:val="56DD31CD"/>
    <w:rsid w:val="580E0F26"/>
    <w:rsid w:val="5818F0D9"/>
    <w:rsid w:val="585FFE24"/>
    <w:rsid w:val="58D1DF9D"/>
    <w:rsid w:val="59CEBCC4"/>
    <w:rsid w:val="59DCFC28"/>
    <w:rsid w:val="59F91807"/>
    <w:rsid w:val="5A2F867B"/>
    <w:rsid w:val="5B78CC89"/>
    <w:rsid w:val="5C75A624"/>
    <w:rsid w:val="5D323579"/>
    <w:rsid w:val="5D5A007F"/>
    <w:rsid w:val="5D60FC15"/>
    <w:rsid w:val="5DB42D59"/>
    <w:rsid w:val="5DE52ACC"/>
    <w:rsid w:val="5E09CC36"/>
    <w:rsid w:val="5E66BC92"/>
    <w:rsid w:val="5EA2C5EF"/>
    <w:rsid w:val="5EDEFBF4"/>
    <w:rsid w:val="5EFC069D"/>
    <w:rsid w:val="5F8CA377"/>
    <w:rsid w:val="6233A75F"/>
    <w:rsid w:val="624FEB57"/>
    <w:rsid w:val="638923E2"/>
    <w:rsid w:val="6401FC10"/>
    <w:rsid w:val="643D8B81"/>
    <w:rsid w:val="646FB5A4"/>
    <w:rsid w:val="650E4003"/>
    <w:rsid w:val="656B4821"/>
    <w:rsid w:val="65FBE4FB"/>
    <w:rsid w:val="665C3C4A"/>
    <w:rsid w:val="66A15D4C"/>
    <w:rsid w:val="679C533E"/>
    <w:rsid w:val="68121D94"/>
    <w:rsid w:val="68F6D8B7"/>
    <w:rsid w:val="696E9018"/>
    <w:rsid w:val="69B54DAE"/>
    <w:rsid w:val="6A37EE85"/>
    <w:rsid w:val="6AE7B5DC"/>
    <w:rsid w:val="6BABF114"/>
    <w:rsid w:val="6BB3F039"/>
    <w:rsid w:val="6C5D05CA"/>
    <w:rsid w:val="6C7D7B8C"/>
    <w:rsid w:val="6CACCDFD"/>
    <w:rsid w:val="6D765A06"/>
    <w:rsid w:val="6DF8D62B"/>
    <w:rsid w:val="6E9FC15C"/>
    <w:rsid w:val="6EF0E780"/>
    <w:rsid w:val="6F577AF2"/>
    <w:rsid w:val="70356CDF"/>
    <w:rsid w:val="70E27242"/>
    <w:rsid w:val="7137BC82"/>
    <w:rsid w:val="72288842"/>
    <w:rsid w:val="7373327F"/>
    <w:rsid w:val="73CDB91E"/>
    <w:rsid w:val="743D1BD6"/>
    <w:rsid w:val="7494261E"/>
    <w:rsid w:val="74B314DE"/>
    <w:rsid w:val="754222F3"/>
    <w:rsid w:val="75602904"/>
    <w:rsid w:val="75895971"/>
    <w:rsid w:val="75F39867"/>
    <w:rsid w:val="762FF67F"/>
    <w:rsid w:val="76386B05"/>
    <w:rsid w:val="765B82AE"/>
    <w:rsid w:val="766B172F"/>
    <w:rsid w:val="76FBF965"/>
    <w:rsid w:val="77E635CC"/>
    <w:rsid w:val="7810FF3F"/>
    <w:rsid w:val="7897C9C6"/>
    <w:rsid w:val="78A779A6"/>
    <w:rsid w:val="7A08B443"/>
    <w:rsid w:val="7A9268A9"/>
    <w:rsid w:val="7AD43F11"/>
    <w:rsid w:val="7D5BE4DF"/>
    <w:rsid w:val="7FA9A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1929"/>
  <w15:docId w15:val="{06A85E7E-2978-D242-B44D-CBB73266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DD"/>
    <w:pPr>
      <w:spacing w:after="160" w:line="259" w:lineRule="auto"/>
    </w:pPr>
    <w:rPr>
      <w:sz w:val="22"/>
      <w:szCs w:val="22"/>
    </w:rPr>
  </w:style>
  <w:style w:type="paragraph" w:styleId="Heading1">
    <w:name w:val="heading 1"/>
    <w:basedOn w:val="Normal"/>
    <w:next w:val="Normal"/>
    <w:link w:val="Heading1Char"/>
    <w:uiPriority w:val="9"/>
    <w:qFormat/>
    <w:rsid w:val="00057DE0"/>
    <w:pPr>
      <w:keepNext/>
      <w:keepLines/>
      <w:spacing w:before="240" w:after="0"/>
      <w:outlineLvl w:val="0"/>
    </w:pPr>
    <w:rPr>
      <w:rFonts w:eastAsia="Times New Roman"/>
      <w:b/>
      <w:bCs/>
      <w:sz w:val="28"/>
      <w:szCs w:val="28"/>
    </w:rPr>
  </w:style>
  <w:style w:type="paragraph" w:styleId="Heading2">
    <w:name w:val="heading 2"/>
    <w:basedOn w:val="Normal"/>
    <w:next w:val="Normal"/>
    <w:link w:val="Heading2Char1"/>
    <w:uiPriority w:val="9"/>
    <w:semiHidden/>
    <w:unhideWhenUsed/>
    <w:qFormat/>
    <w:rsid w:val="00057DE0"/>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057DE0"/>
    <w:pPr>
      <w:keepNext/>
      <w:spacing w:after="0" w:line="240" w:lineRule="auto"/>
      <w:ind w:right="130"/>
      <w:jc w:val="both"/>
      <w:outlineLvl w:val="0"/>
    </w:pPr>
    <w:rPr>
      <w:rFonts w:eastAsia="Times New Roman"/>
      <w:b/>
      <w:bCs/>
      <w:sz w:val="28"/>
      <w:szCs w:val="28"/>
    </w:rPr>
  </w:style>
  <w:style w:type="paragraph" w:customStyle="1" w:styleId="Heading21">
    <w:name w:val="Heading 21"/>
    <w:basedOn w:val="Normal"/>
    <w:next w:val="Normal"/>
    <w:link w:val="Heading2Char"/>
    <w:unhideWhenUsed/>
    <w:qFormat/>
    <w:rsid w:val="00057DE0"/>
    <w:pPr>
      <w:keepNext/>
      <w:spacing w:before="360" w:after="120" w:line="240" w:lineRule="auto"/>
      <w:outlineLvl w:val="1"/>
    </w:pPr>
    <w:rPr>
      <w:rFonts w:eastAsia="Times New Roman"/>
      <w:bCs/>
      <w:color w:val="4F81BD"/>
      <w:sz w:val="28"/>
      <w:szCs w:val="26"/>
    </w:rPr>
  </w:style>
  <w:style w:type="numbering" w:customStyle="1" w:styleId="NoList1">
    <w:name w:val="No List1"/>
    <w:next w:val="NoList"/>
    <w:uiPriority w:val="99"/>
    <w:semiHidden/>
    <w:unhideWhenUsed/>
    <w:rsid w:val="00057DE0"/>
  </w:style>
  <w:style w:type="character" w:styleId="Hyperlink">
    <w:name w:val="Hyperlink"/>
    <w:uiPriority w:val="99"/>
    <w:rsid w:val="00057DE0"/>
    <w:rPr>
      <w:rFonts w:ascii="Calibri" w:hAnsi="Calibri" w:cs="Times New Roman"/>
      <w:bCs/>
      <w:iCs/>
      <w:noProof/>
      <w:color w:val="0000FF"/>
      <w:sz w:val="22"/>
      <w:u w:val="single"/>
      <w:lang w:val="en-US" w:eastAsia="en-US" w:bidi="ar-SA"/>
    </w:rPr>
  </w:style>
  <w:style w:type="paragraph" w:customStyle="1" w:styleId="PTBodyText">
    <w:name w:val="*PT Body Text"/>
    <w:link w:val="PTBodyTextChar"/>
    <w:qFormat/>
    <w:rsid w:val="009D34B9"/>
    <w:pPr>
      <w:spacing w:after="120"/>
    </w:pPr>
    <w:rPr>
      <w:rFonts w:eastAsia="Times New Roman"/>
      <w:bCs/>
      <w:iCs/>
      <w:sz w:val="24"/>
      <w:szCs w:val="24"/>
    </w:rPr>
  </w:style>
  <w:style w:type="character" w:customStyle="1" w:styleId="PTBodyTextChar">
    <w:name w:val="*PT Body Text Char"/>
    <w:link w:val="PTBodyText"/>
    <w:locked/>
    <w:rsid w:val="009D34B9"/>
    <w:rPr>
      <w:rFonts w:eastAsia="Times New Roman"/>
      <w:bCs/>
      <w:iCs/>
      <w:sz w:val="24"/>
      <w:szCs w:val="24"/>
    </w:rPr>
  </w:style>
  <w:style w:type="paragraph" w:styleId="Footer">
    <w:name w:val="footer"/>
    <w:basedOn w:val="Normal"/>
    <w:link w:val="FooterChar"/>
    <w:uiPriority w:val="99"/>
    <w:rsid w:val="00057DE0"/>
    <w:pPr>
      <w:tabs>
        <w:tab w:val="center" w:pos="4513"/>
        <w:tab w:val="right" w:pos="9026"/>
      </w:tabs>
      <w:spacing w:after="120" w:line="240" w:lineRule="auto"/>
    </w:pPr>
    <w:rPr>
      <w:sz w:val="24"/>
      <w:szCs w:val="20"/>
    </w:rPr>
  </w:style>
  <w:style w:type="character" w:customStyle="1" w:styleId="FooterChar">
    <w:name w:val="Footer Char"/>
    <w:link w:val="Footer"/>
    <w:uiPriority w:val="99"/>
    <w:rsid w:val="00057DE0"/>
    <w:rPr>
      <w:rFonts w:eastAsia="Calibri" w:cs="Times New Roman"/>
      <w:sz w:val="24"/>
      <w:szCs w:val="20"/>
    </w:rPr>
  </w:style>
  <w:style w:type="character" w:customStyle="1" w:styleId="TOC1Char">
    <w:name w:val="TOC 1 Char"/>
    <w:aliases w:val="*PT TOC 1 Char"/>
    <w:link w:val="TOC1"/>
    <w:uiPriority w:val="39"/>
    <w:locked/>
    <w:rsid w:val="00057DE0"/>
    <w:rPr>
      <w:rFonts w:ascii="Calibri" w:eastAsia="Times New Roman" w:hAnsi="Calibri" w:cs="Times New Roman"/>
      <w:b/>
      <w:bCs/>
      <w:iCs/>
      <w:caps/>
      <w:noProof/>
      <w:color w:val="FFFFFF"/>
      <w:sz w:val="26"/>
      <w:szCs w:val="20"/>
      <w:shd w:val="clear" w:color="auto" w:fill="365F91"/>
      <w:lang w:val="en-US" w:eastAsia="ar-SA"/>
    </w:rPr>
  </w:style>
  <w:style w:type="paragraph" w:customStyle="1" w:styleId="PTHeading1">
    <w:name w:val="*PT Heading 1"/>
    <w:basedOn w:val="PTBodyText"/>
    <w:next w:val="PTBodyText"/>
    <w:link w:val="PTHeading1Char"/>
    <w:qFormat/>
    <w:rsid w:val="00057DE0"/>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pPr>
    <w:rPr>
      <w:b/>
      <w:caps/>
      <w:color w:val="FFFFFF"/>
      <w:sz w:val="32"/>
    </w:rPr>
  </w:style>
  <w:style w:type="paragraph" w:customStyle="1" w:styleId="PTHeading2">
    <w:name w:val="*PT Heading 2"/>
    <w:basedOn w:val="PTBodyText"/>
    <w:next w:val="PTBodyText"/>
    <w:link w:val="PTHeading2Char"/>
    <w:qFormat/>
    <w:rsid w:val="00057DE0"/>
    <w:pPr>
      <w:keepNext/>
      <w:spacing w:before="240" w:after="240"/>
    </w:pPr>
    <w:rPr>
      <w:b/>
      <w:caps/>
      <w:color w:val="365F91"/>
    </w:rPr>
  </w:style>
  <w:style w:type="paragraph" w:styleId="Header">
    <w:name w:val="header"/>
    <w:basedOn w:val="Normal"/>
    <w:link w:val="HeaderChar"/>
    <w:uiPriority w:val="99"/>
    <w:rsid w:val="00057DE0"/>
    <w:pPr>
      <w:tabs>
        <w:tab w:val="center" w:pos="4513"/>
        <w:tab w:val="right" w:pos="9026"/>
      </w:tabs>
      <w:spacing w:after="120" w:line="240" w:lineRule="auto"/>
    </w:pPr>
    <w:rPr>
      <w:sz w:val="24"/>
      <w:szCs w:val="20"/>
    </w:rPr>
  </w:style>
  <w:style w:type="character" w:customStyle="1" w:styleId="HeaderChar">
    <w:name w:val="Header Char"/>
    <w:link w:val="Header"/>
    <w:uiPriority w:val="99"/>
    <w:rsid w:val="00057DE0"/>
    <w:rPr>
      <w:rFonts w:eastAsia="Calibri" w:cs="Times New Roman"/>
      <w:sz w:val="24"/>
      <w:szCs w:val="20"/>
    </w:rPr>
  </w:style>
  <w:style w:type="paragraph" w:styleId="TOC1">
    <w:name w:val="toc 1"/>
    <w:aliases w:val="*PT TOC 1"/>
    <w:basedOn w:val="PTHeading1"/>
    <w:next w:val="Heading2"/>
    <w:link w:val="TOC1Char"/>
    <w:uiPriority w:val="39"/>
    <w:qFormat/>
    <w:rsid w:val="00057DE0"/>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noProof/>
      <w:sz w:val="26"/>
      <w:lang w:val="en-US" w:eastAsia="ar-SA"/>
    </w:rPr>
  </w:style>
  <w:style w:type="paragraph" w:styleId="ListParagraph">
    <w:name w:val="List Paragraph"/>
    <w:basedOn w:val="Normal"/>
    <w:uiPriority w:val="34"/>
    <w:qFormat/>
    <w:rsid w:val="00057DE0"/>
    <w:pPr>
      <w:spacing w:after="120" w:line="240" w:lineRule="auto"/>
      <w:ind w:left="720"/>
    </w:pPr>
    <w:rPr>
      <w:sz w:val="24"/>
      <w:szCs w:val="20"/>
    </w:rPr>
  </w:style>
  <w:style w:type="character" w:styleId="CommentReference">
    <w:name w:val="annotation reference"/>
    <w:uiPriority w:val="99"/>
    <w:rsid w:val="00057DE0"/>
    <w:rPr>
      <w:rFonts w:cs="Times New Roman"/>
      <w:sz w:val="16"/>
      <w:szCs w:val="16"/>
    </w:rPr>
  </w:style>
  <w:style w:type="paragraph" w:styleId="CommentText">
    <w:name w:val="annotation text"/>
    <w:basedOn w:val="Normal"/>
    <w:link w:val="CommentTextChar"/>
    <w:uiPriority w:val="99"/>
    <w:semiHidden/>
    <w:rsid w:val="00057DE0"/>
    <w:pPr>
      <w:spacing w:after="120" w:line="240" w:lineRule="auto"/>
    </w:pPr>
    <w:rPr>
      <w:rFonts w:ascii="Tahoma" w:eastAsia="Times New Roman" w:hAnsi="Tahoma"/>
      <w:sz w:val="24"/>
      <w:szCs w:val="20"/>
    </w:rPr>
  </w:style>
  <w:style w:type="character" w:customStyle="1" w:styleId="CommentTextChar">
    <w:name w:val="Comment Text Char"/>
    <w:link w:val="CommentText"/>
    <w:uiPriority w:val="99"/>
    <w:semiHidden/>
    <w:rsid w:val="00057DE0"/>
    <w:rPr>
      <w:rFonts w:ascii="Tahoma" w:eastAsia="Times New Roman" w:hAnsi="Tahoma" w:cs="Times New Roman"/>
      <w:sz w:val="24"/>
      <w:szCs w:val="20"/>
    </w:rPr>
  </w:style>
  <w:style w:type="character" w:customStyle="1" w:styleId="PTHeading2Char">
    <w:name w:val="*PT Heading 2 Char"/>
    <w:link w:val="PTHeading2"/>
    <w:locked/>
    <w:rsid w:val="00057DE0"/>
    <w:rPr>
      <w:rFonts w:ascii="Calibri" w:eastAsia="Times New Roman" w:hAnsi="Calibri" w:cs="Times New Roman"/>
      <w:b/>
      <w:bCs/>
      <w:iCs/>
      <w:caps/>
      <w:color w:val="365F91"/>
      <w:sz w:val="24"/>
      <w:szCs w:val="20"/>
    </w:rPr>
  </w:style>
  <w:style w:type="character" w:customStyle="1" w:styleId="PTHeading1Char">
    <w:name w:val="*PT Heading 1 Char"/>
    <w:link w:val="PTHeading1"/>
    <w:locked/>
    <w:rsid w:val="00057DE0"/>
    <w:rPr>
      <w:rFonts w:ascii="Calibri" w:eastAsia="Times New Roman" w:hAnsi="Calibri" w:cs="Times New Roman"/>
      <w:b/>
      <w:bCs/>
      <w:iCs/>
      <w:caps/>
      <w:color w:val="FFFFFF"/>
      <w:sz w:val="32"/>
      <w:szCs w:val="20"/>
      <w:shd w:val="clear" w:color="auto" w:fill="365F91"/>
    </w:rPr>
  </w:style>
  <w:style w:type="character" w:customStyle="1" w:styleId="Heading2Char">
    <w:name w:val="Heading 2 Char"/>
    <w:link w:val="Heading21"/>
    <w:rsid w:val="00057DE0"/>
    <w:rPr>
      <w:rFonts w:eastAsia="Times New Roman" w:cs="Times New Roman"/>
      <w:bCs/>
      <w:color w:val="4F81BD"/>
      <w:sz w:val="28"/>
      <w:szCs w:val="26"/>
    </w:rPr>
  </w:style>
  <w:style w:type="paragraph" w:styleId="BalloonText">
    <w:name w:val="Balloon Text"/>
    <w:basedOn w:val="Normal"/>
    <w:link w:val="BalloonTextChar"/>
    <w:uiPriority w:val="99"/>
    <w:semiHidden/>
    <w:unhideWhenUsed/>
    <w:rsid w:val="00057DE0"/>
    <w:pPr>
      <w:spacing w:after="120" w:line="240" w:lineRule="auto"/>
    </w:pPr>
    <w:rPr>
      <w:rFonts w:ascii="Tahoma" w:hAnsi="Tahoma" w:cs="Tahoma"/>
      <w:sz w:val="16"/>
      <w:szCs w:val="16"/>
    </w:rPr>
  </w:style>
  <w:style w:type="character" w:customStyle="1" w:styleId="BalloonTextChar">
    <w:name w:val="Balloon Text Char"/>
    <w:link w:val="BalloonText"/>
    <w:uiPriority w:val="99"/>
    <w:semiHidden/>
    <w:rsid w:val="00057DE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57DE0"/>
    <w:rPr>
      <w:rFonts w:ascii="Times New Roman" w:eastAsia="Calibri" w:hAnsi="Times New Roman"/>
      <w:b/>
      <w:bCs/>
    </w:rPr>
  </w:style>
  <w:style w:type="character" w:customStyle="1" w:styleId="CommentSubjectChar">
    <w:name w:val="Comment Subject Char"/>
    <w:link w:val="CommentSubject"/>
    <w:uiPriority w:val="99"/>
    <w:semiHidden/>
    <w:rsid w:val="00057DE0"/>
    <w:rPr>
      <w:rFonts w:ascii="Times New Roman" w:eastAsia="Calibri" w:hAnsi="Times New Roman" w:cs="Times New Roman"/>
      <w:b/>
      <w:bCs/>
      <w:sz w:val="24"/>
      <w:szCs w:val="20"/>
    </w:rPr>
  </w:style>
  <w:style w:type="character" w:customStyle="1" w:styleId="Heading1Char">
    <w:name w:val="Heading 1 Char"/>
    <w:link w:val="Heading1"/>
    <w:uiPriority w:val="9"/>
    <w:rsid w:val="00057DE0"/>
    <w:rPr>
      <w:rFonts w:eastAsia="Times New Roman" w:cs="Times New Roman"/>
      <w:b/>
      <w:bCs/>
      <w:sz w:val="28"/>
      <w:szCs w:val="28"/>
    </w:rPr>
  </w:style>
  <w:style w:type="table" w:styleId="TableGrid">
    <w:name w:val="Table Grid"/>
    <w:basedOn w:val="TableNormal"/>
    <w:uiPriority w:val="59"/>
    <w:rsid w:val="0005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57DE0"/>
    <w:rPr>
      <w:b/>
      <w:bCs/>
    </w:rPr>
  </w:style>
  <w:style w:type="character" w:customStyle="1" w:styleId="PTBodyTextNormal">
    <w:name w:val="*PT Body Text Normal"/>
    <w:qFormat/>
    <w:rsid w:val="00057DE0"/>
    <w:rPr>
      <w:rFonts w:ascii="Calibri" w:hAnsi="Calibri"/>
      <w:noProof w:val="0"/>
      <w:color w:val="auto"/>
      <w:sz w:val="22"/>
      <w:lang w:val="en-GB"/>
    </w:rPr>
  </w:style>
  <w:style w:type="paragraph" w:customStyle="1" w:styleId="PTTableTextLeftAligned">
    <w:name w:val="*PT Table Text Left Aligned"/>
    <w:basedOn w:val="PTBodyText"/>
    <w:next w:val="PTBodyText"/>
    <w:qFormat/>
    <w:rsid w:val="00057DE0"/>
    <w:pPr>
      <w:spacing w:before="60" w:after="60" w:line="360" w:lineRule="auto"/>
    </w:pPr>
    <w:rPr>
      <w:sz w:val="20"/>
      <w:szCs w:val="22"/>
      <w:lang w:val="en-US"/>
    </w:rPr>
  </w:style>
  <w:style w:type="table" w:customStyle="1" w:styleId="MediumGrid3-Accent11">
    <w:name w:val="Medium Grid 3 - Accent 11"/>
    <w:basedOn w:val="TableNormal"/>
    <w:next w:val="MediumGrid3-Accent1"/>
    <w:uiPriority w:val="69"/>
    <w:rsid w:val="00057DE0"/>
    <w:rPr>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evision">
    <w:name w:val="Revision"/>
    <w:hidden/>
    <w:uiPriority w:val="99"/>
    <w:semiHidden/>
    <w:rsid w:val="00057DE0"/>
    <w:rPr>
      <w:sz w:val="24"/>
    </w:rPr>
  </w:style>
  <w:style w:type="character" w:customStyle="1" w:styleId="Heading2Char1">
    <w:name w:val="Heading 2 Char1"/>
    <w:link w:val="Heading2"/>
    <w:uiPriority w:val="9"/>
    <w:semiHidden/>
    <w:rsid w:val="00057DE0"/>
    <w:rPr>
      <w:rFonts w:ascii="Calibri Light" w:eastAsia="Times New Roman" w:hAnsi="Calibri Light" w:cs="Times New Roman"/>
      <w:color w:val="2E74B5"/>
      <w:sz w:val="26"/>
      <w:szCs w:val="26"/>
    </w:rPr>
  </w:style>
  <w:style w:type="character" w:customStyle="1" w:styleId="Heading1Char1">
    <w:name w:val="Heading 1 Char1"/>
    <w:uiPriority w:val="9"/>
    <w:rsid w:val="00057DE0"/>
    <w:rPr>
      <w:rFonts w:ascii="Calibri Light" w:eastAsia="Times New Roman" w:hAnsi="Calibri Light" w:cs="Times New Roman"/>
      <w:color w:val="2E74B5"/>
      <w:sz w:val="32"/>
      <w:szCs w:val="32"/>
    </w:rPr>
  </w:style>
  <w:style w:type="table" w:styleId="MediumGrid3-Accent1">
    <w:name w:val="Medium Grid 3 Accent 1"/>
    <w:basedOn w:val="TableNormal"/>
    <w:uiPriority w:val="69"/>
    <w:semiHidden/>
    <w:unhideWhenUsed/>
    <w:rsid w:val="00057D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BlockText">
    <w:name w:val="Block Text"/>
    <w:basedOn w:val="Normal"/>
    <w:rsid w:val="000749B3"/>
    <w:pPr>
      <w:spacing w:after="0" w:line="240" w:lineRule="auto"/>
      <w:ind w:left="-900" w:right="-874"/>
    </w:pPr>
    <w:rPr>
      <w:rFonts w:ascii="Verdana" w:eastAsia="Times New Roman" w:hAnsi="Verdana"/>
      <w:b/>
      <w:bCs/>
      <w:sz w:val="20"/>
      <w:szCs w:val="24"/>
    </w:rPr>
  </w:style>
  <w:style w:type="character" w:styleId="FollowedHyperlink">
    <w:name w:val="FollowedHyperlink"/>
    <w:uiPriority w:val="99"/>
    <w:semiHidden/>
    <w:unhideWhenUsed/>
    <w:rsid w:val="00CB1344"/>
    <w:rPr>
      <w:color w:val="954F72"/>
      <w:u w:val="single"/>
    </w:rPr>
  </w:style>
  <w:style w:type="numbering" w:customStyle="1" w:styleId="ImportedStyle1">
    <w:name w:val="Imported Style 1"/>
    <w:rsid w:val="008C712C"/>
    <w:pPr>
      <w:numPr>
        <w:numId w:val="26"/>
      </w:numPr>
    </w:pPr>
  </w:style>
  <w:style w:type="numbering" w:customStyle="1" w:styleId="ImportedStyle3">
    <w:name w:val="Imported Style 3"/>
    <w:rsid w:val="008C712C"/>
    <w:pPr>
      <w:numPr>
        <w:numId w:val="28"/>
      </w:numPr>
    </w:pPr>
  </w:style>
  <w:style w:type="paragraph" w:customStyle="1" w:styleId="HeaderFooter">
    <w:name w:val="Header &amp; Footer"/>
    <w:rsid w:val="008C71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eastAsia="en-GB"/>
    </w:rPr>
  </w:style>
  <w:style w:type="character" w:customStyle="1" w:styleId="UnresolvedMention1">
    <w:name w:val="Unresolved Mention1"/>
    <w:basedOn w:val="DefaultParagraphFont"/>
    <w:uiPriority w:val="99"/>
    <w:semiHidden/>
    <w:unhideWhenUsed/>
    <w:rsid w:val="007B5C5C"/>
    <w:rPr>
      <w:color w:val="605E5C"/>
      <w:shd w:val="clear" w:color="auto" w:fill="E1DFDD"/>
    </w:rPr>
  </w:style>
  <w:style w:type="character" w:customStyle="1" w:styleId="normaltextrun">
    <w:name w:val="normaltextrun"/>
    <w:basedOn w:val="DefaultParagraphFont"/>
    <w:rsid w:val="00645DD0"/>
  </w:style>
  <w:style w:type="character" w:customStyle="1" w:styleId="eop">
    <w:name w:val="eop"/>
    <w:basedOn w:val="DefaultParagraphFont"/>
    <w:rsid w:val="0064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1419">
      <w:bodyDiv w:val="1"/>
      <w:marLeft w:val="0"/>
      <w:marRight w:val="0"/>
      <w:marTop w:val="0"/>
      <w:marBottom w:val="0"/>
      <w:divBdr>
        <w:top w:val="none" w:sz="0" w:space="0" w:color="auto"/>
        <w:left w:val="none" w:sz="0" w:space="0" w:color="auto"/>
        <w:bottom w:val="none" w:sz="0" w:space="0" w:color="auto"/>
        <w:right w:val="none" w:sz="0" w:space="0" w:color="auto"/>
      </w:divBdr>
    </w:div>
    <w:div w:id="1092966651">
      <w:bodyDiv w:val="1"/>
      <w:marLeft w:val="0"/>
      <w:marRight w:val="0"/>
      <w:marTop w:val="0"/>
      <w:marBottom w:val="0"/>
      <w:divBdr>
        <w:top w:val="none" w:sz="0" w:space="0" w:color="auto"/>
        <w:left w:val="none" w:sz="0" w:space="0" w:color="auto"/>
        <w:bottom w:val="none" w:sz="0" w:space="0" w:color="auto"/>
        <w:right w:val="none" w:sz="0" w:space="0" w:color="auto"/>
      </w:divBdr>
    </w:div>
    <w:div w:id="1373074976">
      <w:bodyDiv w:val="1"/>
      <w:marLeft w:val="0"/>
      <w:marRight w:val="0"/>
      <w:marTop w:val="0"/>
      <w:marBottom w:val="0"/>
      <w:divBdr>
        <w:top w:val="none" w:sz="0" w:space="0" w:color="auto"/>
        <w:left w:val="none" w:sz="0" w:space="0" w:color="auto"/>
        <w:bottom w:val="none" w:sz="0" w:space="0" w:color="auto"/>
        <w:right w:val="none" w:sz="0" w:space="0" w:color="auto"/>
      </w:divBdr>
    </w:div>
    <w:div w:id="15298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lisa.RuizBurga@nhs.net"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data-protection@uc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839B475C4D94982145677A467D57D" ma:contentTypeVersion="6" ma:contentTypeDescription="Create a new document." ma:contentTypeScope="" ma:versionID="7731ff25bfdbfd6381fcd5522e49c595">
  <xsd:schema xmlns:xsd="http://www.w3.org/2001/XMLSchema" xmlns:xs="http://www.w3.org/2001/XMLSchema" xmlns:p="http://schemas.microsoft.com/office/2006/metadata/properties" xmlns:ns2="97e7dca9-029d-4482-84f4-b35c044e258a" xmlns:ns3="a125e3b8-8e58-4e0e-8fdb-0d29f7344d64" targetNamespace="http://schemas.microsoft.com/office/2006/metadata/properties" ma:root="true" ma:fieldsID="3e7443d36cd440b2afcb18e35c3c2546" ns2:_="" ns3:_="">
    <xsd:import namespace="97e7dca9-029d-4482-84f4-b35c044e258a"/>
    <xsd:import namespace="a125e3b8-8e58-4e0e-8fdb-0d29f7344d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dca9-029d-4482-84f4-b35c044e2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5e3b8-8e58-4e0e-8fdb-0d29f7344d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25D37-0C16-48AC-A593-DF7E56585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E8D15-741D-4DF6-8663-775301D0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dca9-029d-4482-84f4-b35c044e258a"/>
    <ds:schemaRef ds:uri="a125e3b8-8e58-4e0e-8fdb-0d29f7344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CEE7A-EBB9-4099-9F99-F02580680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Arenas-Pinto</dc:creator>
  <cp:lastModifiedBy>Day, Phoebe</cp:lastModifiedBy>
  <cp:revision>6</cp:revision>
  <cp:lastPrinted>2018-08-14T12:52:00Z</cp:lastPrinted>
  <dcterms:created xsi:type="dcterms:W3CDTF">2022-10-25T11:06:00Z</dcterms:created>
  <dcterms:modified xsi:type="dcterms:W3CDTF">2023-06-16T13:41:00Z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0x010100530839B475C4D94982145677A467D57D</vt:lpwstr>
  </property>
</Properties>
</file>